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tbl>
      <w:tblPr>
        <w:tblW w:w="450pt" w:type="dxa"/>
        <w:shd w:val="clear" w:color="auto" w:fill="FFFFFF"/>
        <w:tblCellMar>
          <w:start w:w="0pt" w:type="dxa"/>
          <w:end w:w="0pt" w:type="dxa"/>
        </w:tblCellMar>
        <w:tblLook w:firstRow="1" w:lastRow="0" w:firstColumn="1" w:lastColumn="0" w:noHBand="0" w:noVBand="1"/>
      </w:tblPr>
      <w:tblGrid>
        <w:gridCol w:w="9000"/>
      </w:tblGrid>
      <w:tr w:rsidR="00B23B1A" w:rsidRPr="00B23B1A" w14:paraId="21EBB8DC" w14:textId="77777777" w:rsidTr="00B23B1A">
        <w:tc>
          <w:tcPr>
            <w:tcW w:w="0pt" w:type="auto"/>
            <w:shd w:val="clear" w:color="auto" w:fill="FFFFFF"/>
            <w:tcMar>
              <w:top w:w="7.50pt" w:type="dxa"/>
              <w:start w:w="15pt" w:type="dxa"/>
              <w:bottom w:w="7.50pt" w:type="dxa"/>
              <w:end w:w="15pt" w:type="dxa"/>
            </w:tcMar>
            <w:vAlign w:val="center"/>
            <w:hideMark/>
          </w:tcPr>
          <w:p w14:paraId="20275AD8"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Hei, og god pinse!</w:t>
            </w:r>
          </w:p>
          <w:p w14:paraId="20D4E1EB"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Samfunnet har åpnet opp igjen, og regjeringen har begynt nedtrappingen av tiltakspakkene. Her kommer en oversikt over forslagene til nedskaleringer som kom i redigert statsbudsjett denne uken, samt enkelte andre endringer og forslag til nye pakker som ble sluppet i løpet av uken.</w:t>
            </w:r>
          </w:p>
        </w:tc>
      </w:tr>
    </w:tbl>
    <w:p w14:paraId="6B1F8425" w14:textId="77777777" w:rsidR="00B23B1A" w:rsidRPr="00B23B1A" w:rsidRDefault="00B23B1A" w:rsidP="00B23B1A">
      <w:pPr>
        <w:spacing w:after="0pt" w:line="12pt" w:lineRule="auto"/>
        <w:rPr>
          <w:rFonts w:ascii="Times New Roman" w:eastAsia="Times New Roman" w:hAnsi="Times New Roman" w:cs="Times New Roman"/>
          <w:vanish/>
          <w:sz w:val="24"/>
          <w:szCs w:val="24"/>
          <w:lang w:eastAsia="nb-NO"/>
        </w:rPr>
      </w:pPr>
    </w:p>
    <w:tbl>
      <w:tblPr>
        <w:tblW w:w="450pt" w:type="dxa"/>
        <w:shd w:val="clear" w:color="auto" w:fill="FFFFFF"/>
        <w:tblCellMar>
          <w:start w:w="0pt" w:type="dxa"/>
          <w:end w:w="0pt" w:type="dxa"/>
        </w:tblCellMar>
        <w:tblLook w:firstRow="1" w:lastRow="0" w:firstColumn="1" w:lastColumn="0" w:noHBand="0" w:noVBand="1"/>
      </w:tblPr>
      <w:tblGrid>
        <w:gridCol w:w="9000"/>
      </w:tblGrid>
      <w:tr w:rsidR="00B23B1A" w:rsidRPr="00B23B1A" w14:paraId="036A69D5" w14:textId="77777777" w:rsidTr="00B23B1A">
        <w:tc>
          <w:tcPr>
            <w:tcW w:w="0pt" w:type="auto"/>
            <w:shd w:val="clear" w:color="auto" w:fill="FFFFFF"/>
            <w:tcMar>
              <w:top w:w="7.50pt" w:type="dxa"/>
              <w:start w:w="15pt" w:type="dxa"/>
              <w:bottom w:w="7.50pt" w:type="dxa"/>
              <w:end w:w="15pt" w:type="dxa"/>
            </w:tcMar>
            <w:vAlign w:val="center"/>
            <w:hideMark/>
          </w:tcPr>
          <w:p w14:paraId="331D706F" w14:textId="77777777" w:rsidR="00B23B1A" w:rsidRPr="00B23B1A" w:rsidRDefault="00B23B1A" w:rsidP="00B23B1A">
            <w:pPr>
              <w:spacing w:after="0pt" w:line="42pt" w:lineRule="atLeast"/>
              <w:textAlignment w:val="baseline"/>
              <w:outlineLvl w:val="0"/>
              <w:rPr>
                <w:rFonts w:ascii="Calibri" w:eastAsia="Times New Roman" w:hAnsi="Calibri" w:cs="Calibri"/>
                <w:b/>
                <w:bCs/>
                <w:color w:val="323130"/>
                <w:kern w:val="36"/>
                <w:sz w:val="48"/>
                <w:szCs w:val="48"/>
                <w:lang w:eastAsia="nb-NO"/>
              </w:rPr>
            </w:pPr>
            <w:r w:rsidRPr="00B23B1A">
              <w:rPr>
                <w:rFonts w:ascii="Arial" w:eastAsia="Times New Roman" w:hAnsi="Arial" w:cs="Arial"/>
                <w:b/>
                <w:bCs/>
                <w:color w:val="23496D"/>
                <w:kern w:val="36"/>
                <w:sz w:val="36"/>
                <w:szCs w:val="36"/>
                <w:bdr w:val="none" w:sz="0" w:space="0" w:color="auto" w:frame="1"/>
                <w:lang w:eastAsia="nb-NO"/>
              </w:rPr>
              <w:t>1. Nye støttetiltak – selskap</w:t>
            </w:r>
          </w:p>
          <w:p w14:paraId="0B6F28DF"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b/>
                <w:bCs/>
                <w:color w:val="23496D"/>
                <w:sz w:val="23"/>
                <w:szCs w:val="23"/>
                <w:bdr w:val="none" w:sz="0" w:space="0" w:color="auto" w:frame="1"/>
                <w:lang w:eastAsia="nb-NO"/>
              </w:rPr>
              <w:t>Lønnstilskudd</w:t>
            </w:r>
          </w:p>
          <w:p w14:paraId="427F9E9F"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Regjeringen foreslår ny Lønnstilskuddsordning som vil gå ut på å gi bedrifter støtte til å ta egne permitterte tilbake i jobb. Støtten gis som et kronebeløp per permittert som tas tilbake i stillingen sin, til bedrifter med omsetningsfall.</w:t>
            </w:r>
          </w:p>
          <w:p w14:paraId="34F508AA"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375A1F80"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Ordningen er tidsavgrenset og gjelder for juli og august. Oversikt over den foreslåtte ordningen finnes </w:t>
            </w:r>
            <w:hyperlink r:id="rId5" w:tgtFrame="_blank" w:tooltip="Beskyttet av Outlook: https://hs-6721964.t.hubspotstarter-il.net/e2t/tc/VX9BZR2XfnG6W2Gcjgd7sPs_LW2VV8NG49NBLKN5XFYmG3lGn5V1-WJV7CgKLGVBf5Nz9lsDN0W43VL3b1zL91_W2qz6373tdljgW6R544t6VDSmwVG2wb54Y9195W6r4sZ044839XW21PyT_2B_35hW6ldxsy6SqbSzN4KxTlnD0-vGW4ll23Y4ln2F" w:history="1">
              <w:r w:rsidRPr="00B23B1A">
                <w:rPr>
                  <w:rFonts w:ascii="Arial" w:eastAsia="Times New Roman" w:hAnsi="Arial" w:cs="Arial"/>
                  <w:color w:val="00A4BD"/>
                  <w:sz w:val="23"/>
                  <w:szCs w:val="23"/>
                  <w:u w:val="single"/>
                  <w:bdr w:val="none" w:sz="0" w:space="0" w:color="auto" w:frame="1"/>
                  <w:lang w:eastAsia="nb-NO"/>
                </w:rPr>
                <w:t>her</w:t>
              </w:r>
            </w:hyperlink>
            <w:r w:rsidRPr="00B23B1A">
              <w:rPr>
                <w:rFonts w:ascii="Arial" w:eastAsia="Times New Roman" w:hAnsi="Arial" w:cs="Arial"/>
                <w:color w:val="23496D"/>
                <w:sz w:val="23"/>
                <w:szCs w:val="23"/>
                <w:bdr w:val="none" w:sz="0" w:space="0" w:color="auto" w:frame="1"/>
                <w:lang w:eastAsia="nb-NO"/>
              </w:rPr>
              <w:t>.</w:t>
            </w:r>
          </w:p>
          <w:p w14:paraId="17773EC1"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b/>
                <w:bCs/>
                <w:color w:val="23496D"/>
                <w:sz w:val="23"/>
                <w:szCs w:val="23"/>
                <w:bdr w:val="none" w:sz="0" w:space="0" w:color="auto" w:frame="1"/>
                <w:lang w:eastAsia="nb-NO"/>
              </w:rPr>
              <w:t> </w:t>
            </w:r>
          </w:p>
          <w:p w14:paraId="54AF3001"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b/>
                <w:bCs/>
                <w:color w:val="23496D"/>
                <w:sz w:val="23"/>
                <w:szCs w:val="23"/>
                <w:bdr w:val="none" w:sz="0" w:space="0" w:color="auto" w:frame="1"/>
                <w:lang w:eastAsia="nb-NO"/>
              </w:rPr>
              <w:t>Næringstilskudd forvaltet av kommunene</w:t>
            </w:r>
          </w:p>
          <w:p w14:paraId="5FD1718D"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Det foreslås å øke bevilgningen med 600 mill. kroner i 2020 til k</w:t>
            </w:r>
            <w:hyperlink r:id="rId6" w:tgtFrame="_blank" w:tooltip="Beskyttet av Outlook: https://hs-6721964.t.hubspotstarter-il.net/e2t/tc/VX9BZR2XfnG6W2Gcjgd7sPs_LW2VV8NG49NBLKN5XFYnf3lGnJV1-WJV7CgWkKW3NK5gk87FgFmN2yG596LKCbgW2W7NPz7f3fkrW76hKpn7PHPZjW1g_38j9018rVW6bq99_5Zj9fyN3Qbh6fqtXlXW1wj_Tw86pKtVW23TPVC3gXy7TW8bJR4M1fHD" w:history="1">
              <w:r w:rsidRPr="00B23B1A">
                <w:rPr>
                  <w:rFonts w:ascii="Arial" w:eastAsia="Times New Roman" w:hAnsi="Arial" w:cs="Arial"/>
                  <w:color w:val="00A4BD"/>
                  <w:sz w:val="23"/>
                  <w:szCs w:val="23"/>
                  <w:u w:val="single"/>
                  <w:bdr w:val="none" w:sz="0" w:space="0" w:color="auto" w:frame="1"/>
                  <w:lang w:eastAsia="nb-NO"/>
                </w:rPr>
                <w:t>ommuner som er særlig hardt rammet av høy arbeidsledighet</w:t>
              </w:r>
            </w:hyperlink>
            <w:r w:rsidRPr="00B23B1A">
              <w:rPr>
                <w:rFonts w:ascii="Arial" w:eastAsia="Times New Roman" w:hAnsi="Arial" w:cs="Arial"/>
                <w:color w:val="23496D"/>
                <w:sz w:val="23"/>
                <w:szCs w:val="23"/>
                <w:bdr w:val="none" w:sz="0" w:space="0" w:color="auto" w:frame="1"/>
                <w:lang w:eastAsia="nb-NO"/>
              </w:rPr>
              <w:t> grunnet korona. Midlene skal benyttes til støtte til bedrifter, og til andre næringsrettede tiltak for å motvirke negative virkninger av virusutbruddet. Eksempler på kommuner som vil få økt tilskudd er vintersportssteder og reiselivsavhengige kommuner.</w:t>
            </w:r>
          </w:p>
          <w:p w14:paraId="00FE0A3D"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b/>
                <w:bCs/>
                <w:color w:val="23496D"/>
                <w:sz w:val="23"/>
                <w:szCs w:val="23"/>
                <w:bdr w:val="none" w:sz="0" w:space="0" w:color="auto" w:frame="1"/>
                <w:lang w:eastAsia="nb-NO"/>
              </w:rPr>
              <w:t> </w:t>
            </w:r>
          </w:p>
          <w:p w14:paraId="2CDB7BBC"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b/>
                <w:bCs/>
                <w:color w:val="23496D"/>
                <w:sz w:val="23"/>
                <w:szCs w:val="23"/>
                <w:bdr w:val="none" w:sz="0" w:space="0" w:color="auto" w:frame="1"/>
                <w:lang w:eastAsia="nb-NO"/>
              </w:rPr>
              <w:t>Reiseliv</w:t>
            </w:r>
          </w:p>
          <w:p w14:paraId="7B26B043"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Regjeringen foreslår en tilskuddsordning under Innovasjon Norge på 250 mill. kroner for </w:t>
            </w:r>
            <w:hyperlink r:id="rId7" w:tgtFrame="_blank" w:tooltip="Beskyttet av Outlook: https://hs-6721964.t.hubspotstarter-il.net/e2t/tc/VX9BZR2XfnG6W2Gcjgd7sPs_LW2VV8NG49NBLKN5XFYmZ3lGnpV1-WJV7CgVYwW5bY9t0467jXfW8v9kw3536HP8W4GKCMP1-vGhdW23wKXw18H3PQV3015L9fnc1tW6JCT4L5zY-X1VzlL1Q6N70xJW58c4FG89CKhkW6PwLf48yL7knW2bQdhg9bFx" w:history="1">
              <w:r w:rsidRPr="00B23B1A">
                <w:rPr>
                  <w:rFonts w:ascii="Arial" w:eastAsia="Times New Roman" w:hAnsi="Arial" w:cs="Arial"/>
                  <w:color w:val="00A4BD"/>
                  <w:sz w:val="23"/>
                  <w:szCs w:val="23"/>
                  <w:u w:val="single"/>
                  <w:bdr w:val="none" w:sz="0" w:space="0" w:color="auto" w:frame="1"/>
                  <w:lang w:eastAsia="nb-NO"/>
                </w:rPr>
                <w:t>bedriftsutvikling i reiselivsnæringen</w:t>
              </w:r>
            </w:hyperlink>
            <w:r w:rsidRPr="00B23B1A">
              <w:rPr>
                <w:rFonts w:ascii="Arial" w:eastAsia="Times New Roman" w:hAnsi="Arial" w:cs="Arial"/>
                <w:color w:val="23496D"/>
                <w:sz w:val="23"/>
                <w:szCs w:val="23"/>
                <w:bdr w:val="none" w:sz="0" w:space="0" w:color="auto" w:frame="1"/>
                <w:lang w:eastAsia="nb-NO"/>
              </w:rPr>
              <w:t>. Ordningen skal bidra til at bedrifter kan gjennomføre utviklingsprosjekter.</w:t>
            </w:r>
          </w:p>
          <w:p w14:paraId="1645054C"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70E8F5B8"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Det foreslås også 250 mill. kroner til en ny kompensasjonsordning som skal bidra til at sesongbedrifter som har opplevd stort omsetningsfall kan dekke sine utgifter til lovpålagt vedlikehold. Dette vil kunne gjelde alpinanlegg og fornøyelsesparker.</w:t>
            </w:r>
          </w:p>
          <w:p w14:paraId="34278E21"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6C844C3F"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lastRenderedPageBreak/>
              <w:t>Videre varsles at </w:t>
            </w:r>
            <w:hyperlink r:id="rId8" w:tgtFrame="_blank" w:tooltip="Beskyttet av Outlook: https://hs-6721964.t.hubspotstarter-il.net/e2t/tc/VX9BZR2XfnG6W2Gcjgd7sPs_LW2VV8NG49NBLKN5XFYny3lGn_V1-WJV7CgW_9W8vcV_l4zSFhXW6-7w7p5XTg3PW5CJvjz12bYXSW74r3nm2_R33qW2BwlMG6L7nSBW1b14sB61FfdHW93_B6K8BrMGvW4-PwXY3cHY6RW1hCbRl7t0SgJW1RHGMQ30" w:history="1">
              <w:r w:rsidRPr="00B23B1A">
                <w:rPr>
                  <w:rFonts w:ascii="Arial" w:eastAsia="Times New Roman" w:hAnsi="Arial" w:cs="Arial"/>
                  <w:color w:val="00A4BD"/>
                  <w:sz w:val="23"/>
                  <w:szCs w:val="23"/>
                  <w:u w:val="single"/>
                  <w:bdr w:val="none" w:sz="0" w:space="0" w:color="auto" w:frame="1"/>
                  <w:lang w:eastAsia="nb-NO"/>
                </w:rPr>
                <w:t>kompensasjonsordningen justeres for sesongbedrifter</w:t>
              </w:r>
            </w:hyperlink>
            <w:r w:rsidRPr="00B23B1A">
              <w:rPr>
                <w:rFonts w:ascii="Arial" w:eastAsia="Times New Roman" w:hAnsi="Arial" w:cs="Arial"/>
                <w:color w:val="23496D"/>
                <w:sz w:val="23"/>
                <w:szCs w:val="23"/>
                <w:bdr w:val="none" w:sz="0" w:space="0" w:color="auto" w:frame="1"/>
                <w:lang w:eastAsia="nb-NO"/>
              </w:rPr>
              <w:t> som har minst 80 % av omsetningen sin i løpet av seks måneder, slik at faste uunngåelige kostnader blir skalert med en sesongfaktor. Endringen er fortsatt under utredning.</w:t>
            </w:r>
          </w:p>
          <w:p w14:paraId="2A6DF8EF"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57F3BFF7"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xml:space="preserve">Regjeringen foreslår og 100 </w:t>
            </w:r>
            <w:proofErr w:type="spellStart"/>
            <w:r w:rsidRPr="00B23B1A">
              <w:rPr>
                <w:rFonts w:ascii="Arial" w:eastAsia="Times New Roman" w:hAnsi="Arial" w:cs="Arial"/>
                <w:color w:val="23496D"/>
                <w:sz w:val="23"/>
                <w:szCs w:val="23"/>
                <w:bdr w:val="none" w:sz="0" w:space="0" w:color="auto" w:frame="1"/>
                <w:lang w:eastAsia="nb-NO"/>
              </w:rPr>
              <w:t>mill</w:t>
            </w:r>
            <w:proofErr w:type="spellEnd"/>
            <w:r w:rsidRPr="00B23B1A">
              <w:rPr>
                <w:rFonts w:ascii="Arial" w:eastAsia="Times New Roman" w:hAnsi="Arial" w:cs="Arial"/>
                <w:color w:val="23496D"/>
                <w:sz w:val="23"/>
                <w:szCs w:val="23"/>
                <w:bdr w:val="none" w:sz="0" w:space="0" w:color="auto" w:frame="1"/>
                <w:lang w:eastAsia="nb-NO"/>
              </w:rPr>
              <w:t xml:space="preserve"> kroner i tilskudd til </w:t>
            </w:r>
            <w:hyperlink r:id="rId9" w:tgtFrame="_blank" w:tooltip="Beskyttet av Outlook: https://hs-6721964.t.hubspotstarter-il.net/e2t/tc/VX9BZR2XfnG6W2Gcjgd7sPs_LW2VV8NG49NBLKN5XFYlN5kbTpV3Zsc37CgGTJW6rYq5Q5GzLX1W1PbZbt1jcPTRV3c4cQ4JnTBJV5ZfSr8-R1z2VmKKBK7q2Cq2W26_-xn6YqNY6W5H6wt54-jwtCW1q6zcm1gPZPmW5DCQjJ19dDqqW6bxZMJ17rzm" w:history="1">
              <w:r w:rsidRPr="00B23B1A">
                <w:rPr>
                  <w:rFonts w:ascii="Arial" w:eastAsia="Times New Roman" w:hAnsi="Arial" w:cs="Arial"/>
                  <w:color w:val="00A4BD"/>
                  <w:sz w:val="23"/>
                  <w:szCs w:val="23"/>
                  <w:u w:val="single"/>
                  <w:bdr w:val="none" w:sz="0" w:space="0" w:color="auto" w:frame="1"/>
                  <w:lang w:eastAsia="nb-NO"/>
                </w:rPr>
                <w:t>ekspressbusser </w:t>
              </w:r>
            </w:hyperlink>
            <w:r w:rsidRPr="00B23B1A">
              <w:rPr>
                <w:rFonts w:ascii="Arial" w:eastAsia="Times New Roman" w:hAnsi="Arial" w:cs="Arial"/>
                <w:color w:val="23496D"/>
                <w:sz w:val="23"/>
                <w:szCs w:val="23"/>
                <w:bdr w:val="none" w:sz="0" w:space="0" w:color="auto" w:frame="1"/>
                <w:lang w:eastAsia="nb-NO"/>
              </w:rPr>
              <w:t>som skal kompensere for reduserte inntekter.</w:t>
            </w:r>
          </w:p>
          <w:p w14:paraId="3D184A16"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b/>
                <w:bCs/>
                <w:color w:val="23496D"/>
                <w:sz w:val="23"/>
                <w:szCs w:val="23"/>
                <w:bdr w:val="none" w:sz="0" w:space="0" w:color="auto" w:frame="1"/>
                <w:lang w:eastAsia="nb-NO"/>
              </w:rPr>
              <w:t> </w:t>
            </w:r>
          </w:p>
          <w:p w14:paraId="67DF0249"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b/>
                <w:bCs/>
                <w:color w:val="23496D"/>
                <w:sz w:val="23"/>
                <w:szCs w:val="23"/>
                <w:bdr w:val="none" w:sz="0" w:space="0" w:color="auto" w:frame="1"/>
                <w:lang w:eastAsia="nb-NO"/>
              </w:rPr>
              <w:t>Forskning og Utvikling</w:t>
            </w:r>
          </w:p>
          <w:p w14:paraId="7167919E"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xml:space="preserve">Følgende </w:t>
            </w:r>
            <w:proofErr w:type="spellStart"/>
            <w:r w:rsidRPr="00B23B1A">
              <w:rPr>
                <w:rFonts w:ascii="Arial" w:eastAsia="Times New Roman" w:hAnsi="Arial" w:cs="Arial"/>
                <w:color w:val="23496D"/>
                <w:sz w:val="23"/>
                <w:szCs w:val="23"/>
                <w:bdr w:val="none" w:sz="0" w:space="0" w:color="auto" w:frame="1"/>
                <w:lang w:eastAsia="nb-NO"/>
              </w:rPr>
              <w:t>tilskuddspakker</w:t>
            </w:r>
            <w:proofErr w:type="spellEnd"/>
            <w:r w:rsidRPr="00B23B1A">
              <w:rPr>
                <w:rFonts w:ascii="Arial" w:eastAsia="Times New Roman" w:hAnsi="Arial" w:cs="Arial"/>
                <w:color w:val="23496D"/>
                <w:sz w:val="23"/>
                <w:szCs w:val="23"/>
                <w:bdr w:val="none" w:sz="0" w:space="0" w:color="auto" w:frame="1"/>
                <w:lang w:eastAsia="nb-NO"/>
              </w:rPr>
              <w:t xml:space="preserve"> til forskning og utvikling er foreslått:</w:t>
            </w:r>
          </w:p>
          <w:p w14:paraId="2D4A5834" w14:textId="77777777" w:rsidR="00B23B1A" w:rsidRPr="00B23B1A" w:rsidRDefault="00B23B1A" w:rsidP="00B23B1A">
            <w:pPr>
              <w:numPr>
                <w:ilvl w:val="0"/>
                <w:numId w:val="1"/>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 xml:space="preserve">2 mrd. kroner i økt bevilgning til </w:t>
            </w:r>
            <w:proofErr w:type="spellStart"/>
            <w:r w:rsidRPr="00B23B1A">
              <w:rPr>
                <w:rFonts w:ascii="Arial" w:eastAsia="Times New Roman" w:hAnsi="Arial" w:cs="Arial"/>
                <w:color w:val="23496D"/>
                <w:sz w:val="23"/>
                <w:szCs w:val="23"/>
                <w:bdr w:val="none" w:sz="0" w:space="0" w:color="auto" w:frame="1"/>
                <w:lang w:eastAsia="nb-NO"/>
              </w:rPr>
              <w:t>Enova</w:t>
            </w:r>
            <w:proofErr w:type="spellEnd"/>
            <w:r w:rsidRPr="00B23B1A">
              <w:rPr>
                <w:rFonts w:ascii="Arial" w:eastAsia="Times New Roman" w:hAnsi="Arial" w:cs="Arial"/>
                <w:color w:val="23496D"/>
                <w:sz w:val="23"/>
                <w:szCs w:val="23"/>
                <w:bdr w:val="none" w:sz="0" w:space="0" w:color="auto" w:frame="1"/>
                <w:lang w:eastAsia="nb-NO"/>
              </w:rPr>
              <w:t xml:space="preserve"> i 2020 som skal forsterke satsingen </w:t>
            </w:r>
            <w:proofErr w:type="gramStart"/>
            <w:r w:rsidRPr="00B23B1A">
              <w:rPr>
                <w:rFonts w:ascii="Arial" w:eastAsia="Times New Roman" w:hAnsi="Arial" w:cs="Arial"/>
                <w:color w:val="23496D"/>
                <w:sz w:val="23"/>
                <w:szCs w:val="23"/>
                <w:bdr w:val="none" w:sz="0" w:space="0" w:color="auto" w:frame="1"/>
                <w:lang w:eastAsia="nb-NO"/>
              </w:rPr>
              <w:t>på  grønn</w:t>
            </w:r>
            <w:proofErr w:type="gramEnd"/>
            <w:r w:rsidRPr="00B23B1A">
              <w:rPr>
                <w:rFonts w:ascii="Arial" w:eastAsia="Times New Roman" w:hAnsi="Arial" w:cs="Arial"/>
                <w:color w:val="23496D"/>
                <w:sz w:val="23"/>
                <w:szCs w:val="23"/>
                <w:bdr w:val="none" w:sz="0" w:space="0" w:color="auto" w:frame="1"/>
                <w:lang w:eastAsia="nb-NO"/>
              </w:rPr>
              <w:t xml:space="preserve"> teknologiutvikling innenfor blant annet leverandørindustri, maritim næring og fornybar energi. Les </w:t>
            </w:r>
            <w:proofErr w:type="spellStart"/>
            <w:r w:rsidRPr="00B23B1A">
              <w:rPr>
                <w:rFonts w:ascii="Arial" w:eastAsia="Times New Roman" w:hAnsi="Arial" w:cs="Arial"/>
                <w:color w:val="23496D"/>
                <w:sz w:val="23"/>
                <w:szCs w:val="23"/>
                <w:bdr w:val="none" w:sz="0" w:space="0" w:color="auto" w:frame="1"/>
                <w:lang w:eastAsia="nb-NO"/>
              </w:rPr>
              <w:t>Enovas</w:t>
            </w:r>
            <w:proofErr w:type="spellEnd"/>
            <w:r w:rsidRPr="00B23B1A">
              <w:rPr>
                <w:rFonts w:ascii="Arial" w:eastAsia="Times New Roman" w:hAnsi="Arial" w:cs="Arial"/>
                <w:color w:val="23496D"/>
                <w:sz w:val="23"/>
                <w:szCs w:val="23"/>
                <w:bdr w:val="none" w:sz="0" w:space="0" w:color="auto" w:frame="1"/>
                <w:lang w:eastAsia="nb-NO"/>
              </w:rPr>
              <w:t xml:space="preserve"> omtale </w:t>
            </w:r>
            <w:hyperlink r:id="rId10" w:tgtFrame="_blank" w:tooltip="Beskyttet av Outlook: https://hs-6721964.t.hubspotstarter-il.net/e2t/tc/VX9BZR2XfnG6W2Gcjgd7sPs_LW2VV8NG49NBLKN5XFYmG3lGn5V1-WJV7Cg-vTW1vMJtg45Nx_6W7Yc2cn15CBtfVtRhlY6LF-LNW510Ydd5gwDh3W6J3DWP4L6Y7TW2RR4bC8_gY2TM9lkX4wnKz7W5l6KMN11dvXlW84GV9z4MRPXVVXT7dZ6M5VQz" w:history="1">
              <w:r w:rsidRPr="00B23B1A">
                <w:rPr>
                  <w:rFonts w:ascii="Arial" w:eastAsia="Times New Roman" w:hAnsi="Arial" w:cs="Arial"/>
                  <w:color w:val="00A4BD"/>
                  <w:sz w:val="23"/>
                  <w:szCs w:val="23"/>
                  <w:u w:val="single"/>
                  <w:bdr w:val="none" w:sz="0" w:space="0" w:color="auto" w:frame="1"/>
                  <w:lang w:eastAsia="nb-NO"/>
                </w:rPr>
                <w:t>her.</w:t>
              </w:r>
            </w:hyperlink>
          </w:p>
          <w:p w14:paraId="18269BD5" w14:textId="77777777" w:rsidR="00B23B1A" w:rsidRPr="00B23B1A" w:rsidRDefault="00B23B1A" w:rsidP="00B23B1A">
            <w:pPr>
              <w:numPr>
                <w:ilvl w:val="0"/>
                <w:numId w:val="1"/>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333 mill. kroner til en </w:t>
            </w:r>
            <w:hyperlink r:id="rId11" w:tgtFrame="_blank" w:tooltip="Beskyttet av Outlook: https://hs-6721964.t.hubspotstarter-il.net/e2t/tc/VX9BZR2XfnG6W2Gcjgd7sPs_LW2VV8NG49NBLKN5XFYlt5kbT5V3Zsc37CgBz5W4zvdZ61w87C0W7zQ5hc7d3mRqW4-r_cG31YGSjW7wBChV8wScbdW15Th8Q72zfz3W7hH2B76dsl7tVmVm1t8lqMZpW4MrGDn2J_cJNW2KZNJL84hSFwMGlHFDtwnB" w:history="1">
              <w:r w:rsidRPr="00B23B1A">
                <w:rPr>
                  <w:rFonts w:ascii="Arial" w:eastAsia="Times New Roman" w:hAnsi="Arial" w:cs="Arial"/>
                  <w:color w:val="00A4BD"/>
                  <w:sz w:val="23"/>
                  <w:szCs w:val="23"/>
                  <w:u w:val="single"/>
                  <w:bdr w:val="none" w:sz="0" w:space="0" w:color="auto" w:frame="1"/>
                  <w:lang w:eastAsia="nb-NO"/>
                </w:rPr>
                <w:t>grønn plattform</w:t>
              </w:r>
            </w:hyperlink>
            <w:r w:rsidRPr="00B23B1A">
              <w:rPr>
                <w:rFonts w:ascii="Arial" w:eastAsia="Times New Roman" w:hAnsi="Arial" w:cs="Arial"/>
                <w:color w:val="23496D"/>
                <w:sz w:val="23"/>
                <w:szCs w:val="23"/>
                <w:bdr w:val="none" w:sz="0" w:space="0" w:color="auto" w:frame="1"/>
                <w:lang w:eastAsia="nb-NO"/>
              </w:rPr>
              <w:t> med felles konkurransearena for Innovasjon Norge, Forskningsrådet og Siva.</w:t>
            </w:r>
          </w:p>
          <w:p w14:paraId="1C350529" w14:textId="77777777" w:rsidR="00B23B1A" w:rsidRPr="00B23B1A" w:rsidRDefault="00B23B1A" w:rsidP="00B23B1A">
            <w:pPr>
              <w:numPr>
                <w:ilvl w:val="0"/>
                <w:numId w:val="1"/>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75 mill. kroner til forskning på løsninger som kan bidra til utviklingen av et </w:t>
            </w:r>
            <w:hyperlink r:id="rId12" w:tgtFrame="_blank" w:tooltip="Beskyttet av Outlook: https://hs-6721964.t.hubspotstarter-il.net/e2t/tc/VX9BZR2XfnG6W2Gcjgd7sPs_LW2VV8NG49NBLKN5XFYny3lGn_V1-WJV7CgWj5N9bPQ68QSN09W1_W2Th2t5NsRW73xt5X2sWnHKW3BRrdT9bytDPW8pn0ds615zkDW8SDWZs4j3kY7W8fhpVp7DJpdVW72zd6C7vYn2MW2hdh7S5dD8QwW36H20_70x" w:history="1">
              <w:r w:rsidRPr="00B23B1A">
                <w:rPr>
                  <w:rFonts w:ascii="Arial" w:eastAsia="Times New Roman" w:hAnsi="Arial" w:cs="Arial"/>
                  <w:color w:val="00A4BD"/>
                  <w:sz w:val="23"/>
                  <w:szCs w:val="23"/>
                  <w:u w:val="single"/>
                  <w:bdr w:val="none" w:sz="0" w:space="0" w:color="auto" w:frame="1"/>
                  <w:lang w:eastAsia="nb-NO"/>
                </w:rPr>
                <w:t>lavutslippssamfunn</w:t>
              </w:r>
            </w:hyperlink>
            <w:r w:rsidRPr="00B23B1A">
              <w:rPr>
                <w:rFonts w:ascii="Arial" w:eastAsia="Times New Roman" w:hAnsi="Arial" w:cs="Arial"/>
                <w:color w:val="23496D"/>
                <w:sz w:val="23"/>
                <w:szCs w:val="23"/>
                <w:bdr w:val="none" w:sz="0" w:space="0" w:color="auto" w:frame="1"/>
                <w:lang w:eastAsia="nb-NO"/>
              </w:rPr>
              <w:t>. </w:t>
            </w:r>
          </w:p>
          <w:p w14:paraId="3913B403" w14:textId="77777777" w:rsidR="00B23B1A" w:rsidRPr="00B23B1A" w:rsidRDefault="00B23B1A" w:rsidP="00B23B1A">
            <w:pPr>
              <w:numPr>
                <w:ilvl w:val="0"/>
                <w:numId w:val="1"/>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 xml:space="preserve">100 </w:t>
            </w:r>
            <w:proofErr w:type="spellStart"/>
            <w:r w:rsidRPr="00B23B1A">
              <w:rPr>
                <w:rFonts w:ascii="Arial" w:eastAsia="Times New Roman" w:hAnsi="Arial" w:cs="Arial"/>
                <w:color w:val="23496D"/>
                <w:sz w:val="23"/>
                <w:szCs w:val="23"/>
                <w:bdr w:val="none" w:sz="0" w:space="0" w:color="auto" w:frame="1"/>
                <w:lang w:eastAsia="nb-NO"/>
              </w:rPr>
              <w:t>mill</w:t>
            </w:r>
            <w:proofErr w:type="spellEnd"/>
            <w:r w:rsidRPr="00B23B1A">
              <w:rPr>
                <w:rFonts w:ascii="Arial" w:eastAsia="Times New Roman" w:hAnsi="Arial" w:cs="Arial"/>
                <w:color w:val="23496D"/>
                <w:sz w:val="23"/>
                <w:szCs w:val="23"/>
                <w:bdr w:val="none" w:sz="0" w:space="0" w:color="auto" w:frame="1"/>
                <w:lang w:eastAsia="nb-NO"/>
              </w:rPr>
              <w:t xml:space="preserve"> kroner til </w:t>
            </w:r>
            <w:hyperlink r:id="rId13" w:tgtFrame="_blank" w:tooltip="Beskyttet av Outlook: https://hs-6721964.t.hubspotstarter-il.net/e2t/tc/VX9BZR2XfnG6W2Gcjgd7sPs_LW2VV8NG49NBLKN5XFYmZ3lGnpV1-WJV7CgHkSW23L8FT4-GJ-rVWFYnP2DdMwDW4rw3tS6cMpz_W60NXFc8H0StmW6dJ_yq4GHygkW2VLHD12GDp1KN4MJxNlW2WTHW5wpFXD4FzqLNW7_hvsH8QpxBsW19GF3r4SsW" w:history="1">
              <w:r w:rsidRPr="00B23B1A">
                <w:rPr>
                  <w:rFonts w:ascii="Arial" w:eastAsia="Times New Roman" w:hAnsi="Arial" w:cs="Arial"/>
                  <w:color w:val="00A4BD"/>
                  <w:sz w:val="23"/>
                  <w:szCs w:val="23"/>
                  <w:u w:val="single"/>
                  <w:bdr w:val="none" w:sz="0" w:space="0" w:color="auto" w:frame="1"/>
                  <w:lang w:eastAsia="nb-NO"/>
                </w:rPr>
                <w:t>sirkulær økonomi</w:t>
              </w:r>
            </w:hyperlink>
          </w:p>
          <w:p w14:paraId="43EDA0D2" w14:textId="77777777" w:rsidR="00B23B1A" w:rsidRPr="00B23B1A" w:rsidRDefault="00B23B1A" w:rsidP="00B23B1A">
            <w:pPr>
              <w:numPr>
                <w:ilvl w:val="0"/>
                <w:numId w:val="1"/>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 xml:space="preserve">215 </w:t>
            </w:r>
            <w:proofErr w:type="spellStart"/>
            <w:r w:rsidRPr="00B23B1A">
              <w:rPr>
                <w:rFonts w:ascii="Arial" w:eastAsia="Times New Roman" w:hAnsi="Arial" w:cs="Arial"/>
                <w:color w:val="23496D"/>
                <w:sz w:val="23"/>
                <w:szCs w:val="23"/>
                <w:bdr w:val="none" w:sz="0" w:space="0" w:color="auto" w:frame="1"/>
                <w:lang w:eastAsia="nb-NO"/>
              </w:rPr>
              <w:t>mill</w:t>
            </w:r>
            <w:proofErr w:type="spellEnd"/>
            <w:r w:rsidRPr="00B23B1A">
              <w:rPr>
                <w:rFonts w:ascii="Arial" w:eastAsia="Times New Roman" w:hAnsi="Arial" w:cs="Arial"/>
                <w:color w:val="23496D"/>
                <w:sz w:val="23"/>
                <w:szCs w:val="23"/>
                <w:bdr w:val="none" w:sz="0" w:space="0" w:color="auto" w:frame="1"/>
                <w:lang w:eastAsia="nb-NO"/>
              </w:rPr>
              <w:t xml:space="preserve"> kroner til </w:t>
            </w:r>
            <w:hyperlink r:id="rId14" w:tgtFrame="_blank" w:tooltip="Beskyttet av Outlook: https://hs-6721964.t.hubspotstarter-il.net/e2t/tc/VX9BZR2XfnG6W2Gcjgd7sPs_LW2VV8NG49NBLKN5XFYlN5kbTpV3Zsc37CgFGWMPYG2lV1VDsN2KzLHNt3TsKW4zV_572YVDWBW7gyY9S8F4lt4VwxTLV1kF27nV-8Bm67J-44MW5YDxyS3qFyJFW6DmW9c1n7jHjW7TkQ-V4m5BXyW92508b54j9W3W" w:history="1">
              <w:r w:rsidRPr="00B23B1A">
                <w:rPr>
                  <w:rFonts w:ascii="Arial" w:eastAsia="Times New Roman" w:hAnsi="Arial" w:cs="Arial"/>
                  <w:color w:val="00A4BD"/>
                  <w:sz w:val="23"/>
                  <w:szCs w:val="23"/>
                  <w:u w:val="single"/>
                  <w:bdr w:val="none" w:sz="0" w:space="0" w:color="auto" w:frame="1"/>
                  <w:lang w:eastAsia="nb-NO"/>
                </w:rPr>
                <w:t>grønn skipsfart</w:t>
              </w:r>
            </w:hyperlink>
          </w:p>
          <w:p w14:paraId="0E3F67F1" w14:textId="77777777" w:rsidR="00B23B1A" w:rsidRPr="00B23B1A" w:rsidRDefault="00B23B1A" w:rsidP="00B23B1A">
            <w:pPr>
              <w:numPr>
                <w:ilvl w:val="0"/>
                <w:numId w:val="1"/>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 xml:space="preserve">165 </w:t>
            </w:r>
            <w:proofErr w:type="spellStart"/>
            <w:r w:rsidRPr="00B23B1A">
              <w:rPr>
                <w:rFonts w:ascii="Arial" w:eastAsia="Times New Roman" w:hAnsi="Arial" w:cs="Arial"/>
                <w:color w:val="23496D"/>
                <w:sz w:val="23"/>
                <w:szCs w:val="23"/>
                <w:bdr w:val="none" w:sz="0" w:space="0" w:color="auto" w:frame="1"/>
                <w:lang w:eastAsia="nb-NO"/>
              </w:rPr>
              <w:t>mill</w:t>
            </w:r>
            <w:proofErr w:type="spellEnd"/>
            <w:r w:rsidRPr="00B23B1A">
              <w:rPr>
                <w:rFonts w:ascii="Arial" w:eastAsia="Times New Roman" w:hAnsi="Arial" w:cs="Arial"/>
                <w:color w:val="23496D"/>
                <w:sz w:val="23"/>
                <w:szCs w:val="23"/>
                <w:bdr w:val="none" w:sz="0" w:space="0" w:color="auto" w:frame="1"/>
                <w:lang w:eastAsia="nb-NO"/>
              </w:rPr>
              <w:t xml:space="preserve"> kroner til </w:t>
            </w:r>
            <w:hyperlink r:id="rId15" w:tgtFrame="_blank" w:tooltip="Beskyttet av Outlook: https://hs-6721964.t.hubspotstarter-il.net/e2t/tc/VX9BZR2XfnG6W2Gcjgd7sPs_LW2VV8NG49NBLKN5XFYnf3lGnJV1-WJV7CgJrnW2s7Z1b7f5F5QMlR72wh0tR5W2dXQsY4m9f1dN5cRJr6yM3l_W1STJY65PpxnnW7mSzvc82ZRSgW8Frb-R6lqYH_W8Xc3DH3Rwr54W6MmxF93KR3PrW4RQ9mg7w7j0" w:history="1">
              <w:r w:rsidRPr="00B23B1A">
                <w:rPr>
                  <w:rFonts w:ascii="Arial" w:eastAsia="Times New Roman" w:hAnsi="Arial" w:cs="Arial"/>
                  <w:color w:val="00A4BD"/>
                  <w:sz w:val="23"/>
                  <w:szCs w:val="23"/>
                  <w:u w:val="single"/>
                  <w:bdr w:val="none" w:sz="0" w:space="0" w:color="auto" w:frame="1"/>
                  <w:lang w:eastAsia="nb-NO"/>
                </w:rPr>
                <w:t>grønn energi</w:t>
              </w:r>
            </w:hyperlink>
          </w:p>
          <w:p w14:paraId="31833F40"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Regjeringens oversikt over de foreslåtte tilskuddene finnes </w:t>
            </w:r>
            <w:hyperlink r:id="rId16" w:tgtFrame="_blank" w:tooltip="Beskyttet av Outlook: https://hs-6721964.t.hubspotstarter-il.net/e2t/tc/VX9BZR2XfnG6W2Gcjgd7sPs_LW2VV8NG49NBLKN5XFYmZ3lGnpV1-WJV7CgFLXN2t2dsmjNRbrN5QWYkQS1r41W4BnT0G4Fx_R2W1YXjvR3RbQvlW5hQMJX8_d0YsW61stJG5Mdb6-W14Xc1G6FFQtzW5Tpjlv7VJML2W2Pld4l8g0VsTW8QN60q1dQg" w:history="1">
              <w:r w:rsidRPr="00B23B1A">
                <w:rPr>
                  <w:rFonts w:ascii="Arial" w:eastAsia="Times New Roman" w:hAnsi="Arial" w:cs="Arial"/>
                  <w:color w:val="00A4BD"/>
                  <w:sz w:val="23"/>
                  <w:szCs w:val="23"/>
                  <w:u w:val="single"/>
                  <w:bdr w:val="none" w:sz="0" w:space="0" w:color="auto" w:frame="1"/>
                  <w:lang w:eastAsia="nb-NO"/>
                </w:rPr>
                <w:t>her</w:t>
              </w:r>
            </w:hyperlink>
            <w:r w:rsidRPr="00B23B1A">
              <w:rPr>
                <w:rFonts w:ascii="Arial" w:eastAsia="Times New Roman" w:hAnsi="Arial" w:cs="Arial"/>
                <w:color w:val="23496D"/>
                <w:sz w:val="23"/>
                <w:szCs w:val="23"/>
                <w:bdr w:val="none" w:sz="0" w:space="0" w:color="auto" w:frame="1"/>
                <w:lang w:eastAsia="nb-NO"/>
              </w:rPr>
              <w:t>.</w:t>
            </w:r>
          </w:p>
          <w:p w14:paraId="131E44A8"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0B3CA2AC"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Ut over tilskudd til det grønne skiftet, foreslår regjeringen 610 mill. kroner til en rekke tiltak innen forskning, innovasjon og teknologiutvikling.</w:t>
            </w:r>
          </w:p>
          <w:p w14:paraId="30395875"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23034E48"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b/>
                <w:bCs/>
                <w:color w:val="23496D"/>
                <w:sz w:val="23"/>
                <w:szCs w:val="23"/>
                <w:bdr w:val="none" w:sz="0" w:space="0" w:color="auto" w:frame="1"/>
                <w:lang w:eastAsia="nb-NO"/>
              </w:rPr>
              <w:t>Byggetiltak</w:t>
            </w:r>
          </w:p>
          <w:p w14:paraId="50DEE876"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Regjeringen foreslår at det bevilges nærmere 2.75 milliarder til offentlige vedlikeholdsprosjekter, hvorav </w:t>
            </w:r>
            <w:hyperlink r:id="rId17" w:tgtFrame="_blank" w:tooltip="Beskyttet av Outlook: https://hs-6721964.t.hubspotstarter-il.net/e2t/tc/VX9BZR2XfnG6W2Gcjgd7sPs_LW2VV8NG49NBLKN5XFYlt5kbT5V3Zsc37CgS0gW4q0Ytk1g8khFW3yXLjH3qJ0L_F99sn27bzpZW6mzL5K4hbBj0W4zlcmd4_B86JW6PjTx955KjxDTSsX44nMFBlW1PmpST5ph210N4TMY035GnBSW4Z2K_x1VmwCLW" w:history="1">
              <w:r w:rsidRPr="00B23B1A">
                <w:rPr>
                  <w:rFonts w:ascii="Arial" w:eastAsia="Times New Roman" w:hAnsi="Arial" w:cs="Arial"/>
                  <w:color w:val="00A4BD"/>
                  <w:sz w:val="23"/>
                  <w:szCs w:val="23"/>
                  <w:u w:val="single"/>
                  <w:bdr w:val="none" w:sz="0" w:space="0" w:color="auto" w:frame="1"/>
                  <w:lang w:eastAsia="nb-NO"/>
                </w:rPr>
                <w:t xml:space="preserve">2.5 </w:t>
              </w:r>
              <w:proofErr w:type="spellStart"/>
              <w:r w:rsidRPr="00B23B1A">
                <w:rPr>
                  <w:rFonts w:ascii="Arial" w:eastAsia="Times New Roman" w:hAnsi="Arial" w:cs="Arial"/>
                  <w:color w:val="00A4BD"/>
                  <w:sz w:val="23"/>
                  <w:szCs w:val="23"/>
                  <w:u w:val="single"/>
                  <w:bdr w:val="none" w:sz="0" w:space="0" w:color="auto" w:frame="1"/>
                  <w:lang w:eastAsia="nb-NO"/>
                </w:rPr>
                <w:t>mrd</w:t>
              </w:r>
              <w:proofErr w:type="spellEnd"/>
              <w:r w:rsidRPr="00B23B1A">
                <w:rPr>
                  <w:rFonts w:ascii="Arial" w:eastAsia="Times New Roman" w:hAnsi="Arial" w:cs="Arial"/>
                  <w:color w:val="00A4BD"/>
                  <w:sz w:val="23"/>
                  <w:szCs w:val="23"/>
                  <w:u w:val="single"/>
                  <w:bdr w:val="none" w:sz="0" w:space="0" w:color="auto" w:frame="1"/>
                  <w:lang w:eastAsia="nb-NO"/>
                </w:rPr>
                <w:t xml:space="preserve"> til kommunene </w:t>
              </w:r>
            </w:hyperlink>
            <w:r w:rsidRPr="00B23B1A">
              <w:rPr>
                <w:rFonts w:ascii="Arial" w:eastAsia="Times New Roman" w:hAnsi="Arial" w:cs="Arial"/>
                <w:color w:val="23496D"/>
                <w:sz w:val="23"/>
                <w:szCs w:val="23"/>
                <w:bdr w:val="none" w:sz="0" w:space="0" w:color="auto" w:frame="1"/>
                <w:lang w:eastAsia="nb-NO"/>
              </w:rPr>
              <w:t>og 250 til </w:t>
            </w:r>
            <w:hyperlink r:id="rId18" w:tgtFrame="_blank" w:tooltip="Beskyttet av Outlook: https://hs-6721964.t.hubspotstarter-il.net/e2t/tc/VX9BZR2XfnG6W2Gcjgd7sPs_LW2VV8NG49NBLKN5XFYny3lGn_V1-WJV7CgKphW7Q32DN8lH71xW7VF42Y7YsLKVW30Nqy33sHnz9W7w6HZr8c0jy8W4Hp-tg25tLm3VKmSrr90MTqrW95H_JS3R6sXKW7WswYw1gVC5lW2qvHV87p1WqgW488sl05QD" w:history="1">
              <w:r w:rsidRPr="00B23B1A">
                <w:rPr>
                  <w:rFonts w:ascii="Arial" w:eastAsia="Times New Roman" w:hAnsi="Arial" w:cs="Arial"/>
                  <w:color w:val="00A4BD"/>
                  <w:sz w:val="23"/>
                  <w:szCs w:val="23"/>
                  <w:u w:val="single"/>
                  <w:bdr w:val="none" w:sz="0" w:space="0" w:color="auto" w:frame="1"/>
                  <w:lang w:eastAsia="nb-NO"/>
                </w:rPr>
                <w:t>statlig vedlikehold</w:t>
              </w:r>
            </w:hyperlink>
            <w:r w:rsidRPr="00B23B1A">
              <w:rPr>
                <w:rFonts w:ascii="Arial" w:eastAsia="Times New Roman" w:hAnsi="Arial" w:cs="Arial"/>
                <w:color w:val="23496D"/>
                <w:sz w:val="23"/>
                <w:szCs w:val="23"/>
                <w:bdr w:val="none" w:sz="0" w:space="0" w:color="auto" w:frame="1"/>
                <w:lang w:eastAsia="nb-NO"/>
              </w:rPr>
              <w:t>.</w:t>
            </w:r>
          </w:p>
          <w:p w14:paraId="1288DB93"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275C4EAD"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b/>
                <w:bCs/>
                <w:color w:val="23496D"/>
                <w:sz w:val="23"/>
                <w:szCs w:val="23"/>
                <w:bdr w:val="none" w:sz="0" w:space="0" w:color="auto" w:frame="1"/>
                <w:lang w:eastAsia="nb-NO"/>
              </w:rPr>
              <w:t>Kunst og kultur</w:t>
            </w:r>
          </w:p>
          <w:p w14:paraId="1B430623" w14:textId="77777777" w:rsidR="00B23B1A" w:rsidRPr="00B23B1A" w:rsidRDefault="0008471D" w:rsidP="00B23B1A">
            <w:pPr>
              <w:spacing w:after="0pt" w:line="19.70pt" w:lineRule="atLeast"/>
              <w:textAlignment w:val="baseline"/>
              <w:rPr>
                <w:rFonts w:ascii="Segoe UI" w:eastAsia="Times New Roman" w:hAnsi="Segoe UI" w:cs="Segoe UI"/>
                <w:color w:val="323130"/>
                <w:sz w:val="23"/>
                <w:szCs w:val="23"/>
                <w:lang w:eastAsia="nb-NO"/>
              </w:rPr>
            </w:pPr>
            <w:hyperlink r:id="rId19" w:tgtFrame="_blank" w:tooltip="Beskyttet av Outlook: https://hs-6721964.t.hubspotstarter-il.net/e2t/tc/VX9BZR2XfnG6W2Gcjgd7sPs_LW2VV8NG49NBLKN5XFYlN5kbTpV3Zsc37CgDmkW79hx5W7q33McW6hvyQ43nwrYtW6jp09w1zHR2_W5blgGn77YcYCW391Dw75KV1v-W7zWNXN6SkxFnW96hd6b5nHBSSW2v8wYl94QCdTW8GYKQM5DjR3NW3YZgnJ4F" w:history="1">
              <w:r w:rsidR="00B23B1A" w:rsidRPr="00B23B1A">
                <w:rPr>
                  <w:rFonts w:ascii="Arial" w:eastAsia="Times New Roman" w:hAnsi="Arial" w:cs="Arial"/>
                  <w:color w:val="00A4BD"/>
                  <w:sz w:val="23"/>
                  <w:szCs w:val="23"/>
                  <w:u w:val="single"/>
                  <w:bdr w:val="none" w:sz="0" w:space="0" w:color="auto" w:frame="1"/>
                  <w:lang w:eastAsia="nb-NO"/>
                </w:rPr>
                <w:t>Regjeringen foreslår </w:t>
              </w:r>
            </w:hyperlink>
            <w:r w:rsidR="00B23B1A" w:rsidRPr="00B23B1A">
              <w:rPr>
                <w:rFonts w:ascii="Arial" w:eastAsia="Times New Roman" w:hAnsi="Arial" w:cs="Arial"/>
                <w:color w:val="23496D"/>
                <w:sz w:val="23"/>
                <w:szCs w:val="23"/>
                <w:bdr w:val="none" w:sz="0" w:space="0" w:color="auto" w:frame="1"/>
                <w:lang w:eastAsia="nb-NO"/>
              </w:rPr>
              <w:t xml:space="preserve">å bevilge 30 mill. kroner til et krisefond for utøvende kunstnere som rammes av utsatte og/eller avlyste arrangementer, og 70 mill. kroner til en midlertidig stipendordning for kunstnere. Ordningene forvaltes av hhv Fond for utøvende kunstnere og Statens Kunstnerstipend, og søkere kan motta </w:t>
            </w:r>
            <w:r w:rsidR="00B23B1A" w:rsidRPr="00B23B1A">
              <w:rPr>
                <w:rFonts w:ascii="Arial" w:eastAsia="Times New Roman" w:hAnsi="Arial" w:cs="Arial"/>
                <w:color w:val="23496D"/>
                <w:sz w:val="23"/>
                <w:szCs w:val="23"/>
                <w:bdr w:val="none" w:sz="0" w:space="0" w:color="auto" w:frame="1"/>
                <w:lang w:eastAsia="nb-NO"/>
              </w:rPr>
              <w:lastRenderedPageBreak/>
              <w:t>støtte på inntil 200 000 kroner. Det foreslås også bevilget 200 millioner til scenekunstinstitusjoner og museer.</w:t>
            </w:r>
          </w:p>
          <w:p w14:paraId="754F2489"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783981F8" w14:textId="77777777" w:rsidR="00B23B1A" w:rsidRPr="00B23B1A" w:rsidRDefault="00B23B1A" w:rsidP="00B23B1A">
            <w:pPr>
              <w:spacing w:after="0pt" w:line="42pt" w:lineRule="atLeast"/>
              <w:textAlignment w:val="baseline"/>
              <w:outlineLvl w:val="0"/>
              <w:rPr>
                <w:rFonts w:ascii="Calibri" w:eastAsia="Times New Roman" w:hAnsi="Calibri" w:cs="Calibri"/>
                <w:b/>
                <w:bCs/>
                <w:color w:val="323130"/>
                <w:kern w:val="36"/>
                <w:sz w:val="48"/>
                <w:szCs w:val="48"/>
                <w:lang w:eastAsia="nb-NO"/>
              </w:rPr>
            </w:pPr>
            <w:r w:rsidRPr="00B23B1A">
              <w:rPr>
                <w:rFonts w:ascii="Arial" w:eastAsia="Times New Roman" w:hAnsi="Arial" w:cs="Arial"/>
                <w:b/>
                <w:bCs/>
                <w:color w:val="23496D"/>
                <w:kern w:val="36"/>
                <w:sz w:val="36"/>
                <w:szCs w:val="36"/>
                <w:bdr w:val="none" w:sz="0" w:space="0" w:color="auto" w:frame="1"/>
                <w:lang w:eastAsia="nb-NO"/>
              </w:rPr>
              <w:t>2. Endringer i eksisterende støttetiltak – selskap</w:t>
            </w:r>
          </w:p>
          <w:p w14:paraId="513BFE01"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b/>
                <w:bCs/>
                <w:color w:val="23496D"/>
                <w:sz w:val="23"/>
                <w:szCs w:val="23"/>
                <w:bdr w:val="none" w:sz="0" w:space="0" w:color="auto" w:frame="1"/>
                <w:lang w:eastAsia="nb-NO"/>
              </w:rPr>
              <w:t>Kompensasjonsordningen</w:t>
            </w:r>
          </w:p>
          <w:p w14:paraId="058C5065" w14:textId="77777777" w:rsidR="00B23B1A" w:rsidRPr="00B23B1A" w:rsidRDefault="0008471D" w:rsidP="00B23B1A">
            <w:pPr>
              <w:spacing w:after="0pt" w:line="19.70pt" w:lineRule="atLeast"/>
              <w:textAlignment w:val="baseline"/>
              <w:rPr>
                <w:rFonts w:ascii="Segoe UI" w:eastAsia="Times New Roman" w:hAnsi="Segoe UI" w:cs="Segoe UI"/>
                <w:color w:val="323130"/>
                <w:sz w:val="23"/>
                <w:szCs w:val="23"/>
                <w:lang w:eastAsia="nb-NO"/>
              </w:rPr>
            </w:pPr>
            <w:hyperlink r:id="rId20" w:tgtFrame="_blank" w:tooltip="Beskyttet av Outlook: https://hs-6721964.t.hubspotstarter-il.net/e2t/tc/VX9BZR2XfnG6W2Gcjgd7sPs_LW2VV8NG49NBLKN5XFYlt5kbT5V3Zsc37CgXY7VywHlk3pyKbTN4SnmmRfbTXtW5B9d916D58YkW75GB8c5__FpbW1WNp3-50cpwtVRClv98pqbSMW349HJx42JwGYW89hQC344w18wN2568CTSk-V2W8c0kNF3Nyjp9" w:history="1">
              <w:r w:rsidR="00B23B1A" w:rsidRPr="00B23B1A">
                <w:rPr>
                  <w:rFonts w:ascii="Arial" w:eastAsia="Times New Roman" w:hAnsi="Arial" w:cs="Arial"/>
                  <w:color w:val="00A4BD"/>
                  <w:sz w:val="23"/>
                  <w:szCs w:val="23"/>
                  <w:u w:val="single"/>
                  <w:bdr w:val="none" w:sz="0" w:space="0" w:color="auto" w:frame="1"/>
                  <w:lang w:eastAsia="nb-NO"/>
                </w:rPr>
                <w:t>Regjeringen foreslår å forlenge kompensasjonsordningen</w:t>
              </w:r>
            </w:hyperlink>
            <w:r w:rsidR="00B23B1A" w:rsidRPr="00B23B1A">
              <w:rPr>
                <w:rFonts w:ascii="Arial" w:eastAsia="Times New Roman" w:hAnsi="Arial" w:cs="Arial"/>
                <w:color w:val="23496D"/>
                <w:sz w:val="23"/>
                <w:szCs w:val="23"/>
                <w:bdr w:val="none" w:sz="0" w:space="0" w:color="auto" w:frame="1"/>
                <w:lang w:eastAsia="nb-NO"/>
              </w:rPr>
              <w:t> til og med august. Kompensasjonsordningen foreslås samtidig nedskalert, ved at:</w:t>
            </w:r>
          </w:p>
          <w:p w14:paraId="72F4F8F9" w14:textId="77777777" w:rsidR="00B23B1A" w:rsidRPr="00B23B1A" w:rsidRDefault="00B23B1A" w:rsidP="00B23B1A">
            <w:pPr>
              <w:numPr>
                <w:ilvl w:val="0"/>
                <w:numId w:val="2"/>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det maksimale støttebeløpet foreslås nedjustert til 70 millioner i juni og juli og videre ned til 50 millioner i august.</w:t>
            </w:r>
          </w:p>
          <w:p w14:paraId="3B0050D5" w14:textId="77777777" w:rsidR="00B23B1A" w:rsidRPr="00B23B1A" w:rsidRDefault="00B23B1A" w:rsidP="00B23B1A">
            <w:pPr>
              <w:numPr>
                <w:ilvl w:val="0"/>
                <w:numId w:val="2"/>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Støttefaktoren foreslås nedjustert til 70 % i juni og juli og 50 % i august.</w:t>
            </w:r>
          </w:p>
          <w:p w14:paraId="1629D645"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b/>
                <w:bCs/>
                <w:color w:val="23496D"/>
                <w:sz w:val="23"/>
                <w:szCs w:val="23"/>
                <w:bdr w:val="none" w:sz="0" w:space="0" w:color="auto" w:frame="1"/>
                <w:lang w:eastAsia="nb-NO"/>
              </w:rPr>
              <w:t>Kompensasjonsordningen for kultursektoren</w:t>
            </w:r>
          </w:p>
          <w:p w14:paraId="5E0DD534"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Regjeringen foreslår å </w:t>
            </w:r>
            <w:hyperlink r:id="rId21" w:tgtFrame="_blank" w:tooltip="Beskyttet av Outlook: https://hs-6721964.t.hubspotstarter-il.net/e2t/tc/VX9BZR2XfnG6W2Gcjgd7sPs_LW2VV8NG49NBLKN5XFYlN5kbTpV3Zsc37CgM7YVDLpfZ4CS2-kW4qs2lL7b2ZhCW84kyw38936D2VFPvYq2FM8nTN4Msk-DrgxK7W1Lw7X67LZq0vW5MtB8C2grgngW67KCX_6zcKryW1dzYcH3jlRV3W7xtc0X5jlCM" w:history="1">
              <w:r w:rsidRPr="00B23B1A">
                <w:rPr>
                  <w:rFonts w:ascii="Arial" w:eastAsia="Times New Roman" w:hAnsi="Arial" w:cs="Arial"/>
                  <w:color w:val="00A4BD"/>
                  <w:sz w:val="23"/>
                  <w:szCs w:val="23"/>
                  <w:u w:val="single"/>
                  <w:bdr w:val="none" w:sz="0" w:space="0" w:color="auto" w:frame="1"/>
                  <w:lang w:eastAsia="nb-NO"/>
                </w:rPr>
                <w:t>forlenge kompensasjonsordningen for arrangører i kultursektoren </w:t>
              </w:r>
            </w:hyperlink>
            <w:r w:rsidRPr="00B23B1A">
              <w:rPr>
                <w:rFonts w:ascii="Arial" w:eastAsia="Times New Roman" w:hAnsi="Arial" w:cs="Arial"/>
                <w:color w:val="23496D"/>
                <w:sz w:val="23"/>
                <w:szCs w:val="23"/>
                <w:bdr w:val="none" w:sz="0" w:space="0" w:color="auto" w:frame="1"/>
                <w:lang w:eastAsia="nb-NO"/>
              </w:rPr>
              <w:t>slik at den også gjelder for arrangementer som var planlagt i perioden fra og med 16. juni og til og med 31. august 2020. Ordningen endres slik at også frivillige aktører uten skatteplikt omfattes.</w:t>
            </w:r>
          </w:p>
          <w:p w14:paraId="53B91850"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7EE68887"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b/>
                <w:bCs/>
                <w:color w:val="23496D"/>
                <w:sz w:val="23"/>
                <w:szCs w:val="23"/>
                <w:bdr w:val="none" w:sz="0" w:space="0" w:color="auto" w:frame="1"/>
                <w:lang w:eastAsia="nb-NO"/>
              </w:rPr>
              <w:t>Kompensasjonsordning for idretten</w:t>
            </w:r>
          </w:p>
          <w:p w14:paraId="6D10B095"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Regjeringen foreslår å </w:t>
            </w:r>
            <w:hyperlink r:id="rId22" w:tgtFrame="_blank" w:tooltip="Beskyttet av Outlook: https://hs-6721964.t.hubspotstarter-il.net/e2t/tc/VX9BZR2XfnG6W2Gcjgd7sPs_LW2VV8NG49NBLKN5XFYlN5kbTpV3Zsc37CgVH3VBMVNV8m5Ds7W2TLF6889ZQKnW5z71Js2yxG6dW7xjc4B8-kG3ZW1SrvW06ckcZTN8X2JGZbX9NfW4dRPlz2kJC5kW3zdj004YnfWcW89d1nL6b9zB1W6gmRBl3nx0" w:history="1">
              <w:r w:rsidRPr="00B23B1A">
                <w:rPr>
                  <w:rFonts w:ascii="Arial" w:eastAsia="Times New Roman" w:hAnsi="Arial" w:cs="Arial"/>
                  <w:color w:val="00A4BD"/>
                  <w:sz w:val="23"/>
                  <w:szCs w:val="23"/>
                  <w:u w:val="single"/>
                  <w:bdr w:val="none" w:sz="0" w:space="0" w:color="auto" w:frame="1"/>
                  <w:lang w:eastAsia="nb-NO"/>
                </w:rPr>
                <w:t>forlenge ordningen</w:t>
              </w:r>
            </w:hyperlink>
            <w:r w:rsidRPr="00B23B1A">
              <w:rPr>
                <w:rFonts w:ascii="Arial" w:eastAsia="Times New Roman" w:hAnsi="Arial" w:cs="Arial"/>
                <w:color w:val="23496D"/>
                <w:sz w:val="23"/>
                <w:szCs w:val="23"/>
                <w:bdr w:val="none" w:sz="0" w:space="0" w:color="auto" w:frame="1"/>
                <w:lang w:eastAsia="nb-NO"/>
              </w:rPr>
              <w:t>, og samtidig utvide ordningen slik at flere typer inntekter og arrangementer omfattes.</w:t>
            </w:r>
          </w:p>
          <w:p w14:paraId="3453229D"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7463BCD2"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b/>
                <w:bCs/>
                <w:color w:val="23496D"/>
                <w:sz w:val="23"/>
                <w:szCs w:val="23"/>
                <w:bdr w:val="none" w:sz="0" w:space="0" w:color="auto" w:frame="1"/>
                <w:lang w:eastAsia="nb-NO"/>
              </w:rPr>
              <w:t>Lånegarantiordningen</w:t>
            </w:r>
          </w:p>
          <w:p w14:paraId="314FB1B0"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Garantiordningen der staten garanterer for 90 pst. av beløpet i nye banklån som følge av korona-relatert likviditetsbehov gjelder i utgangspunktet ut året. Det foreslås ingen endringer i ordningen, men regjeringen vurderer løpende behovet for å opprettholde ordningen, og vil kunne avslutte ordningen tidligere.</w:t>
            </w:r>
          </w:p>
          <w:p w14:paraId="596067E8"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627F073F" w14:textId="77777777" w:rsidR="00B23B1A" w:rsidRPr="00B23B1A" w:rsidRDefault="00B23B1A" w:rsidP="00B23B1A">
            <w:pPr>
              <w:spacing w:after="0pt" w:line="42pt" w:lineRule="atLeast"/>
              <w:textAlignment w:val="baseline"/>
              <w:outlineLvl w:val="0"/>
              <w:rPr>
                <w:rFonts w:ascii="Calibri" w:eastAsia="Times New Roman" w:hAnsi="Calibri" w:cs="Calibri"/>
                <w:b/>
                <w:bCs/>
                <w:color w:val="323130"/>
                <w:kern w:val="36"/>
                <w:sz w:val="48"/>
                <w:szCs w:val="48"/>
                <w:lang w:eastAsia="nb-NO"/>
              </w:rPr>
            </w:pPr>
            <w:r w:rsidRPr="00B23B1A">
              <w:rPr>
                <w:rFonts w:ascii="Arial" w:eastAsia="Times New Roman" w:hAnsi="Arial" w:cs="Arial"/>
                <w:b/>
                <w:bCs/>
                <w:color w:val="23496D"/>
                <w:kern w:val="36"/>
                <w:sz w:val="36"/>
                <w:szCs w:val="36"/>
                <w:bdr w:val="none" w:sz="0" w:space="0" w:color="auto" w:frame="1"/>
                <w:lang w:eastAsia="nb-NO"/>
              </w:rPr>
              <w:t>3. Endringer i eksisterende støttetiltak – ansatte</w:t>
            </w:r>
          </w:p>
          <w:p w14:paraId="3E45DF2B"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b/>
                <w:bCs/>
                <w:color w:val="23496D"/>
                <w:sz w:val="23"/>
                <w:szCs w:val="23"/>
                <w:bdr w:val="none" w:sz="0" w:space="0" w:color="auto" w:frame="1"/>
                <w:lang w:eastAsia="nb-NO"/>
              </w:rPr>
              <w:t>Permitteringer</w:t>
            </w:r>
          </w:p>
          <w:p w14:paraId="198F41F3"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Den ekstraordinære lønnskompensasjonsordningen, der staten dekker 100 % av lønnen i dag 3-20 av permitteringsperioden, </w:t>
            </w:r>
            <w:hyperlink r:id="rId23" w:tgtFrame="_blank" w:tooltip="Beskyttet av Outlook: https://hs-6721964.t.hubspotstarter-il.net/e2t/tc/VX9BZR2XfnG6W2Gcjgd7sPs_LW2VV8NG49NBLKN5XFYnf3lGnJV1-WJV7CgTgsW7tcGKL3wCKFvW15ZmDt5FDyyTW72RSLc4H47-qW22GJ5K6MBkLTW44hrCS5Zlv2gW73HMFZ447tkRMx3ZtXTg9SyW9lSqmR4bwMg2W4Fp14Y49ZLvqW4GBtBN8PPs" w:history="1">
              <w:r w:rsidRPr="00B23B1A">
                <w:rPr>
                  <w:rFonts w:ascii="Arial" w:eastAsia="Times New Roman" w:hAnsi="Arial" w:cs="Arial"/>
                  <w:color w:val="00A4BD"/>
                  <w:sz w:val="23"/>
                  <w:szCs w:val="23"/>
                  <w:u w:val="single"/>
                  <w:bdr w:val="none" w:sz="0" w:space="0" w:color="auto" w:frame="1"/>
                  <w:lang w:eastAsia="nb-NO"/>
                </w:rPr>
                <w:t>foreslås avviklet</w:t>
              </w:r>
            </w:hyperlink>
            <w:r w:rsidRPr="00B23B1A">
              <w:rPr>
                <w:rFonts w:ascii="Arial" w:eastAsia="Times New Roman" w:hAnsi="Arial" w:cs="Arial"/>
                <w:color w:val="23496D"/>
                <w:sz w:val="23"/>
                <w:szCs w:val="23"/>
                <w:bdr w:val="none" w:sz="0" w:space="0" w:color="auto" w:frame="1"/>
                <w:lang w:eastAsia="nb-NO"/>
              </w:rPr>
              <w:t> fra 1. september. Arbeidsgivers lønnspliktperiode foreslås samtidig utvidet, slik at arbeidsgiver fra 1. sept. må dekke den ansattes lønn de første ti dager ved nye permitteringer.</w:t>
            </w:r>
          </w:p>
          <w:p w14:paraId="27E1CC23"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b/>
                <w:bCs/>
                <w:color w:val="23496D"/>
                <w:sz w:val="23"/>
                <w:szCs w:val="23"/>
                <w:bdr w:val="none" w:sz="0" w:space="0" w:color="auto" w:frame="1"/>
                <w:lang w:eastAsia="nb-NO"/>
              </w:rPr>
              <w:lastRenderedPageBreak/>
              <w:t> </w:t>
            </w:r>
          </w:p>
          <w:p w14:paraId="1C6131C9"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Ved utløpet av permitteringsperioden på 26 uker inntrer i utgangspunktet arbeidsgivers lønnsplikt igjen. Det er gitt en unntaksregel som gjør at ansatte kan stå permittert til 31. oktober uavhengig av om 26-ukers perioden er overskredet. Regjeringen foreslår at dersom denne regelen skal forlenges, må den kombineres med arbeidsgiverfinansiering, og vil komme tilbake til hvordan dette eventuelt bør utformes.</w:t>
            </w:r>
          </w:p>
          <w:p w14:paraId="57BFA20B"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6DB85869"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Adgangen til å kombinere permittering med utdannelse foreslås </w:t>
            </w:r>
            <w:hyperlink r:id="rId24" w:tgtFrame="_blank" w:tooltip="Beskyttet av Outlook: https://hs-6721964.t.hubspotstarter-il.net/e2t/tc/VX9BZR2XfnG6W2Gcjgd7sPs_LW2VV8NG49NBLKN5XFYlt5kbT5V3Zsc37CgXYWW4sFq6295Fjf-W4R62941S0q0BW8W8ydb3ySvkHW5DqfKs1DrmX1W18xQlx2hZ8MVW6TL4Sd5TGCqvW9c73wg21g48gW34k3Fn5hXvBhMcKWYN13SSnW81sdJk1ZvJ" w:history="1">
              <w:r w:rsidRPr="00B23B1A">
                <w:rPr>
                  <w:rFonts w:ascii="Arial" w:eastAsia="Times New Roman" w:hAnsi="Arial" w:cs="Arial"/>
                  <w:color w:val="00A4BD"/>
                  <w:sz w:val="23"/>
                  <w:szCs w:val="23"/>
                  <w:u w:val="single"/>
                  <w:bdr w:val="none" w:sz="0" w:space="0" w:color="auto" w:frame="1"/>
                  <w:lang w:eastAsia="nb-NO"/>
                </w:rPr>
                <w:t>forlenget ut året</w:t>
              </w:r>
            </w:hyperlink>
            <w:r w:rsidRPr="00B23B1A">
              <w:rPr>
                <w:rFonts w:ascii="Arial" w:eastAsia="Times New Roman" w:hAnsi="Arial" w:cs="Arial"/>
                <w:color w:val="23496D"/>
                <w:sz w:val="23"/>
                <w:szCs w:val="23"/>
                <w:bdr w:val="none" w:sz="0" w:space="0" w:color="auto" w:frame="1"/>
                <w:lang w:eastAsia="nb-NO"/>
              </w:rPr>
              <w:t>.</w:t>
            </w:r>
          </w:p>
          <w:p w14:paraId="54249ADF"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1B56380D"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Øvrige dagpengeendringer foreslås opphørt fra 1. november. Det omfatter følgende midlertidige endringer:</w:t>
            </w:r>
          </w:p>
          <w:p w14:paraId="55B118CC"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Kompensasjonsgraden er økt til 80 pst. av dagpengegrunnlaget inntil 3 G og 62,4 pst. mellom 3 G og 6 G, mot 60 % normalt.</w:t>
            </w:r>
          </w:p>
          <w:p w14:paraId="06112E4B"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Krav til minste arbeidsinntekt er redusert fra 1,5 G til 0,75 G siste tolv måneder og fra 3 G til 2,25 G siste 36 måneder.</w:t>
            </w:r>
          </w:p>
          <w:p w14:paraId="5C29A11A"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Krav til redusert arbeidstid er redusert fra 50 pst. til 40 pst.</w:t>
            </w:r>
          </w:p>
          <w:p w14:paraId="44164294"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Ventetiden på tre dager uten lønn/dagpenger er opphevet.</w:t>
            </w:r>
          </w:p>
          <w:p w14:paraId="25050354"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Særlige regler for lærlinger</w:t>
            </w:r>
          </w:p>
          <w:p w14:paraId="4C5D8601"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3AEAC20F"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b/>
                <w:bCs/>
                <w:color w:val="23496D"/>
                <w:sz w:val="23"/>
                <w:szCs w:val="23"/>
                <w:bdr w:val="none" w:sz="0" w:space="0" w:color="auto" w:frame="1"/>
                <w:lang w:eastAsia="nb-NO"/>
              </w:rPr>
              <w:t>Sykemeldinger</w:t>
            </w:r>
          </w:p>
          <w:p w14:paraId="5B23904A"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Adgangen til bruk av egenmelding i inntil 16 dager er vedtatt opphørt fra 1. juni. Normale krav til legeerklæring etter tre dager vil nå gjelde.</w:t>
            </w:r>
          </w:p>
          <w:p w14:paraId="7E6354B9"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43B64859"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b/>
                <w:bCs/>
                <w:color w:val="23496D"/>
                <w:sz w:val="23"/>
                <w:szCs w:val="23"/>
                <w:bdr w:val="none" w:sz="0" w:space="0" w:color="auto" w:frame="1"/>
                <w:lang w:eastAsia="nb-NO"/>
              </w:rPr>
              <w:t>Omsorgsdager</w:t>
            </w:r>
          </w:p>
          <w:p w14:paraId="43026403"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Regjeringen foreslår å </w:t>
            </w:r>
            <w:hyperlink r:id="rId25" w:tgtFrame="_blank" w:tooltip="Beskyttet av Outlook: https://hs-6721964.t.hubspotstarter-il.net/e2t/tc/VX9BZR2XfnG6W2Gcjgd7sPs_LW2VV8NG49NBLKN5XFYlN5kbTpV3Zsc37CgV0zW4zhZHX79v4t6W7fvpqr76W_gZVHtCjw8h3MrPW7vL1bV6j3_JzW2m_p5G28fjk7W6jKF1j6ByhlfN9gFRj8QYbQCW20Tv6X6-8QTfW3P2GJj7F5YWFW3mLDd_1PCn" w:history="1">
              <w:r w:rsidRPr="00B23B1A">
                <w:rPr>
                  <w:rFonts w:ascii="Arial" w:eastAsia="Times New Roman" w:hAnsi="Arial" w:cs="Arial"/>
                  <w:color w:val="00A4BD"/>
                  <w:sz w:val="23"/>
                  <w:szCs w:val="23"/>
                  <w:u w:val="single"/>
                  <w:bdr w:val="none" w:sz="0" w:space="0" w:color="auto" w:frame="1"/>
                  <w:lang w:eastAsia="nb-NO"/>
                </w:rPr>
                <w:t>nullstille kvoten med omsorgsdager</w:t>
              </w:r>
            </w:hyperlink>
            <w:r w:rsidRPr="00B23B1A">
              <w:rPr>
                <w:rFonts w:ascii="Arial" w:eastAsia="Times New Roman" w:hAnsi="Arial" w:cs="Arial"/>
                <w:color w:val="23496D"/>
                <w:sz w:val="23"/>
                <w:szCs w:val="23"/>
                <w:bdr w:val="none" w:sz="0" w:space="0" w:color="auto" w:frame="1"/>
                <w:lang w:eastAsia="nb-NO"/>
              </w:rPr>
              <w:t> fra 1. juli 2020. Det innebærer at alle foreldre får rett til en ny, normal helårskvote med omsorgsdager fra 1. juli.</w:t>
            </w:r>
          </w:p>
          <w:p w14:paraId="4DC38D39"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620D9E25"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Regjeringen foreslår også å gjeninnføre arbeidsgiverperioden på ti dager fra 1. juli 2020. Det innebærer at arbeidsgiver fra 1. juli må dekke de omsorgspengedagene som eventuelt gjenstår av perioden med ti dagers arbeidsgiverfinansiering i 2020 før de kan kreve refusjon for omsorgsdager etter de nye kvotene.</w:t>
            </w:r>
          </w:p>
          <w:p w14:paraId="3F78D47F"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b/>
                <w:bCs/>
                <w:color w:val="23496D"/>
                <w:sz w:val="23"/>
                <w:szCs w:val="23"/>
                <w:bdr w:val="none" w:sz="0" w:space="0" w:color="auto" w:frame="1"/>
                <w:lang w:eastAsia="nb-NO"/>
              </w:rPr>
              <w:t> </w:t>
            </w:r>
          </w:p>
          <w:p w14:paraId="197CEAEC" w14:textId="77777777" w:rsidR="00B23B1A" w:rsidRPr="00B23B1A" w:rsidRDefault="00B23B1A" w:rsidP="00B23B1A">
            <w:pPr>
              <w:spacing w:after="0pt" w:line="31.50pt" w:lineRule="atLeast"/>
              <w:textAlignment w:val="baseline"/>
              <w:outlineLvl w:val="1"/>
              <w:rPr>
                <w:rFonts w:ascii="Calibri" w:eastAsia="Times New Roman" w:hAnsi="Calibri" w:cs="Calibri"/>
                <w:b/>
                <w:bCs/>
                <w:color w:val="323130"/>
                <w:sz w:val="36"/>
                <w:szCs w:val="36"/>
                <w:lang w:eastAsia="nb-NO"/>
              </w:rPr>
            </w:pPr>
            <w:r w:rsidRPr="00B23B1A">
              <w:rPr>
                <w:rFonts w:ascii="Arial" w:eastAsia="Times New Roman" w:hAnsi="Arial" w:cs="Arial"/>
                <w:b/>
                <w:bCs/>
                <w:color w:val="23496D"/>
                <w:sz w:val="36"/>
                <w:szCs w:val="36"/>
                <w:bdr w:val="none" w:sz="0" w:space="0" w:color="auto" w:frame="1"/>
                <w:lang w:eastAsia="nb-NO"/>
              </w:rPr>
              <w:lastRenderedPageBreak/>
              <w:t>4. Oppmykning i karantenereglene</w:t>
            </w:r>
          </w:p>
          <w:p w14:paraId="684D30F4"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Regjeringen varsler at </w:t>
            </w:r>
            <w:hyperlink r:id="rId26" w:tgtFrame="_blank" w:tooltip="Beskyttet av Outlook: https://hs-6721964.t.hubspotstarter-il.net/e2t/tc/VX9BZR2XfnG6W2Gcjgd7sPs_LW2VV8NG49NBLKN5XFYmZ3lGnpV1-WJV7CgKfzW5S6Zzs36DmBNW971QPL2xT5T5V3RSKL8Qq7pJW2tYQhM7tFd0jW4PRffn4PKq3dW4K1c-T4HzkQ0W7911Md7-VlW_W3yQxkQ6G2pLrW4ZWmrs6cQH-8W1RzX0x340" w:history="1">
              <w:r w:rsidRPr="00B23B1A">
                <w:rPr>
                  <w:rFonts w:ascii="Arial" w:eastAsia="Times New Roman" w:hAnsi="Arial" w:cs="Arial"/>
                  <w:color w:val="00A4BD"/>
                  <w:sz w:val="23"/>
                  <w:szCs w:val="23"/>
                  <w:u w:val="single"/>
                  <w:bdr w:val="none" w:sz="0" w:space="0" w:color="auto" w:frame="1"/>
                  <w:lang w:eastAsia="nb-NO"/>
                </w:rPr>
                <w:t>karantenereglene vil bli oppmyket</w:t>
              </w:r>
            </w:hyperlink>
            <w:r w:rsidRPr="00B23B1A">
              <w:rPr>
                <w:rFonts w:ascii="Arial" w:eastAsia="Times New Roman" w:hAnsi="Arial" w:cs="Arial"/>
                <w:color w:val="23496D"/>
                <w:sz w:val="23"/>
                <w:szCs w:val="23"/>
                <w:bdr w:val="none" w:sz="0" w:space="0" w:color="auto" w:frame="1"/>
                <w:lang w:eastAsia="nb-NO"/>
              </w:rPr>
              <w:t>. Fra 1. juni vil det bli innført følgende endringer:</w:t>
            </w:r>
          </w:p>
          <w:p w14:paraId="745BFCF2" w14:textId="77777777" w:rsidR="00B23B1A" w:rsidRPr="00B23B1A" w:rsidRDefault="00B23B1A" w:rsidP="00B23B1A">
            <w:pPr>
              <w:numPr>
                <w:ilvl w:val="0"/>
                <w:numId w:val="3"/>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Nærkontakt med smittet fører ikke lenger til karantene. Det vil være tilstrekkelig å testes på dag tre og syv etter nærkontakten.</w:t>
            </w:r>
          </w:p>
          <w:p w14:paraId="0803B6DF" w14:textId="77777777" w:rsidR="00B23B1A" w:rsidRPr="00B23B1A" w:rsidRDefault="00B23B1A" w:rsidP="00B23B1A">
            <w:pPr>
              <w:numPr>
                <w:ilvl w:val="0"/>
                <w:numId w:val="3"/>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Arbeidsreisende fra Danmark og Island slipper også karantene mens de er i arbeid og på reise til/fra arbeid, på samme måte som arbeidsreisende fra Sverige og Finland.</w:t>
            </w:r>
          </w:p>
          <w:p w14:paraId="118B2C4E" w14:textId="77777777" w:rsidR="00B23B1A" w:rsidRPr="00B23B1A" w:rsidRDefault="00B23B1A" w:rsidP="00B23B1A">
            <w:pPr>
              <w:numPr>
                <w:ilvl w:val="0"/>
                <w:numId w:val="3"/>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Fornøyelsesparker og serveringssteder uten mat får åpne fra 1. juni.</w:t>
            </w:r>
          </w:p>
          <w:p w14:paraId="232F7505" w14:textId="77777777" w:rsidR="00B23B1A" w:rsidRPr="00B23B1A" w:rsidRDefault="00B23B1A" w:rsidP="00B23B1A">
            <w:pPr>
              <w:spacing w:after="0pt" w:line="42pt" w:lineRule="atLeast"/>
              <w:textAlignment w:val="baseline"/>
              <w:outlineLvl w:val="0"/>
              <w:rPr>
                <w:rFonts w:ascii="Calibri" w:eastAsia="Times New Roman" w:hAnsi="Calibri" w:cs="Calibri"/>
                <w:b/>
                <w:bCs/>
                <w:color w:val="323130"/>
                <w:kern w:val="36"/>
                <w:sz w:val="48"/>
                <w:szCs w:val="48"/>
                <w:lang w:eastAsia="nb-NO"/>
              </w:rPr>
            </w:pPr>
            <w:r w:rsidRPr="00B23B1A">
              <w:rPr>
                <w:rFonts w:ascii="Arial" w:eastAsia="Times New Roman" w:hAnsi="Arial" w:cs="Arial"/>
                <w:b/>
                <w:bCs/>
                <w:color w:val="23496D"/>
                <w:kern w:val="36"/>
                <w:sz w:val="36"/>
                <w:szCs w:val="36"/>
                <w:bdr w:val="none" w:sz="0" w:space="0" w:color="auto" w:frame="1"/>
                <w:lang w:eastAsia="nb-NO"/>
              </w:rPr>
              <w:t>5. Foreslåtte endringer i rekonstruksjonsreglene for små foretak</w:t>
            </w:r>
          </w:p>
          <w:p w14:paraId="6EA8FBA2"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Regjeringen har </w:t>
            </w:r>
            <w:hyperlink r:id="rId27" w:tgtFrame="_blank" w:tooltip="Beskyttet av Outlook: https://hs-6721964.t.hubspotstarter-il.net/e2t/tc/VX9BZR2XfnG6W2Gcjgd7sPs_LW2VV8NG49NBLKN5XFYm35kbTJV3Zsc37Cg-54W7GSdFx5dLJS1W4-Jws91rdKlXW59mNQz5cl555W42wNSr4GsmxDW54b2l799qDVmW5PMRym5HG2dbW62p-Bd8xpvK8W1TNCVL50N9S8W9kCd9_1ZHBzDW7lD_H91H" w:history="1">
              <w:r w:rsidRPr="00B23B1A">
                <w:rPr>
                  <w:rFonts w:ascii="Arial" w:eastAsia="Times New Roman" w:hAnsi="Arial" w:cs="Arial"/>
                  <w:color w:val="00A4BD"/>
                  <w:sz w:val="23"/>
                  <w:szCs w:val="23"/>
                  <w:u w:val="single"/>
                  <w:bdr w:val="none" w:sz="0" w:space="0" w:color="auto" w:frame="1"/>
                  <w:lang w:eastAsia="nb-NO"/>
                </w:rPr>
                <w:t>foreslått forenklede saksbehandlingsregler</w:t>
              </w:r>
            </w:hyperlink>
            <w:r w:rsidRPr="00B23B1A">
              <w:rPr>
                <w:rFonts w:ascii="Arial" w:eastAsia="Times New Roman" w:hAnsi="Arial" w:cs="Arial"/>
                <w:color w:val="23496D"/>
                <w:sz w:val="23"/>
                <w:szCs w:val="23"/>
                <w:bdr w:val="none" w:sz="0" w:space="0" w:color="auto" w:frame="1"/>
                <w:lang w:eastAsia="nb-NO"/>
              </w:rPr>
              <w:t> for små foretak. Formålet er å forenkle og forkorte rekonstruksjonsprosessen for små foretak slik at kostnadene blir lavere. Oversikt over de ordinære reglene om rekonstruksjon finnes </w:t>
            </w:r>
            <w:hyperlink r:id="rId28" w:tgtFrame="_blank" w:tooltip="Beskyttet av Outlook: https://hs-6721964.t.hubspotstarter-il.net/e2t/tc/VX9BZR2XfnG6W2Gcjgd7sPs_LW2VV8NG49NBLKN5XFYmG3lGn5V1-WJV7CgXBQW6m3VK955dLZKW7BZwRH1vnrpVW3W8MJj72SNj3W164t--14-gXbW8-VzNV3NfM5cW2B5Mfc1Nf03QW4B95V72Rx5RMW3snPn16PCcjTN1Wsv9cSmn7WW3dVqWr65F" w:history="1">
              <w:r w:rsidRPr="00B23B1A">
                <w:rPr>
                  <w:rFonts w:ascii="Arial" w:eastAsia="Times New Roman" w:hAnsi="Arial" w:cs="Arial"/>
                  <w:color w:val="00A4BD"/>
                  <w:sz w:val="23"/>
                  <w:szCs w:val="23"/>
                  <w:u w:val="single"/>
                  <w:bdr w:val="none" w:sz="0" w:space="0" w:color="auto" w:frame="1"/>
                  <w:lang w:eastAsia="nb-NO"/>
                </w:rPr>
                <w:t>her</w:t>
              </w:r>
            </w:hyperlink>
            <w:r w:rsidRPr="00B23B1A">
              <w:rPr>
                <w:rFonts w:ascii="Arial" w:eastAsia="Times New Roman" w:hAnsi="Arial" w:cs="Arial"/>
                <w:color w:val="23496D"/>
                <w:sz w:val="23"/>
                <w:szCs w:val="23"/>
                <w:bdr w:val="none" w:sz="0" w:space="0" w:color="auto" w:frame="1"/>
                <w:lang w:eastAsia="nb-NO"/>
              </w:rPr>
              <w:t>.</w:t>
            </w:r>
          </w:p>
          <w:p w14:paraId="63CA663E"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66C1440B"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Forslagene for små foretak går i korthet ut på:</w:t>
            </w:r>
          </w:p>
          <w:p w14:paraId="1F5C4CF0" w14:textId="77777777" w:rsidR="00B23B1A" w:rsidRPr="00B23B1A" w:rsidRDefault="00B23B1A" w:rsidP="00B23B1A">
            <w:pPr>
              <w:numPr>
                <w:ilvl w:val="0"/>
                <w:numId w:val="4"/>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Retten kan innledningsvis oppnevne en advokat til å utarbeide et forslag til rekonstruksjon.</w:t>
            </w:r>
          </w:p>
          <w:p w14:paraId="33005F17" w14:textId="77777777" w:rsidR="00B23B1A" w:rsidRPr="00B23B1A" w:rsidRDefault="00B23B1A" w:rsidP="00B23B1A">
            <w:pPr>
              <w:numPr>
                <w:ilvl w:val="0"/>
                <w:numId w:val="4"/>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 xml:space="preserve">Det oppnevnes ikke </w:t>
            </w:r>
            <w:proofErr w:type="spellStart"/>
            <w:r w:rsidRPr="00B23B1A">
              <w:rPr>
                <w:rFonts w:ascii="Arial" w:eastAsia="Times New Roman" w:hAnsi="Arial" w:cs="Arial"/>
                <w:color w:val="23496D"/>
                <w:sz w:val="23"/>
                <w:szCs w:val="23"/>
                <w:bdr w:val="none" w:sz="0" w:space="0" w:color="auto" w:frame="1"/>
                <w:lang w:eastAsia="nb-NO"/>
              </w:rPr>
              <w:t>borevisor</w:t>
            </w:r>
            <w:proofErr w:type="spellEnd"/>
            <w:r w:rsidRPr="00B23B1A">
              <w:rPr>
                <w:rFonts w:ascii="Arial" w:eastAsia="Times New Roman" w:hAnsi="Arial" w:cs="Arial"/>
                <w:color w:val="23496D"/>
                <w:sz w:val="23"/>
                <w:szCs w:val="23"/>
                <w:bdr w:val="none" w:sz="0" w:space="0" w:color="auto" w:frame="1"/>
                <w:lang w:eastAsia="nb-NO"/>
              </w:rPr>
              <w:t>.</w:t>
            </w:r>
          </w:p>
          <w:p w14:paraId="304CCF45" w14:textId="77777777" w:rsidR="00B23B1A" w:rsidRPr="00B23B1A" w:rsidRDefault="00B23B1A" w:rsidP="00B23B1A">
            <w:pPr>
              <w:numPr>
                <w:ilvl w:val="0"/>
                <w:numId w:val="4"/>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Det vil være tilstrekkelig med en forenklet gjennomgåelse av skyldnerens økonomi.</w:t>
            </w:r>
          </w:p>
          <w:p w14:paraId="0DB862B6" w14:textId="77777777" w:rsidR="00B23B1A" w:rsidRPr="00B23B1A" w:rsidRDefault="00B23B1A" w:rsidP="00B23B1A">
            <w:pPr>
              <w:numPr>
                <w:ilvl w:val="0"/>
                <w:numId w:val="4"/>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Det oppnevnes ikke kreditorutvalg.</w:t>
            </w:r>
          </w:p>
          <w:p w14:paraId="75AF8F05" w14:textId="77777777" w:rsidR="00B23B1A" w:rsidRPr="00B23B1A" w:rsidRDefault="00B23B1A" w:rsidP="00B23B1A">
            <w:pPr>
              <w:numPr>
                <w:ilvl w:val="0"/>
                <w:numId w:val="4"/>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Det avholdes ikke fordringshavermøte.</w:t>
            </w:r>
          </w:p>
          <w:p w14:paraId="6B0EA7C7" w14:textId="77777777" w:rsidR="00B23B1A" w:rsidRPr="00B23B1A" w:rsidRDefault="00B23B1A" w:rsidP="00B23B1A">
            <w:pPr>
              <w:numPr>
                <w:ilvl w:val="0"/>
                <w:numId w:val="4"/>
              </w:numPr>
              <w:spacing w:after="0pt" w:line="19.25pt" w:lineRule="atLeast"/>
              <w:textAlignment w:val="baseline"/>
              <w:rPr>
                <w:rFonts w:ascii="Calibri" w:eastAsia="Times New Roman" w:hAnsi="Calibri" w:cs="Calibri"/>
                <w:color w:val="23496D"/>
                <w:lang w:eastAsia="nb-NO"/>
              </w:rPr>
            </w:pPr>
            <w:proofErr w:type="spellStart"/>
            <w:r w:rsidRPr="00B23B1A">
              <w:rPr>
                <w:rFonts w:ascii="Arial" w:eastAsia="Times New Roman" w:hAnsi="Arial" w:cs="Arial"/>
                <w:color w:val="23496D"/>
                <w:sz w:val="23"/>
                <w:szCs w:val="23"/>
                <w:bdr w:val="none" w:sz="0" w:space="0" w:color="auto" w:frame="1"/>
                <w:lang w:eastAsia="nb-NO"/>
              </w:rPr>
              <w:t>Rekonstruktørens</w:t>
            </w:r>
            <w:proofErr w:type="spellEnd"/>
            <w:r w:rsidRPr="00B23B1A">
              <w:rPr>
                <w:rFonts w:ascii="Arial" w:eastAsia="Times New Roman" w:hAnsi="Arial" w:cs="Arial"/>
                <w:color w:val="23496D"/>
                <w:sz w:val="23"/>
                <w:szCs w:val="23"/>
                <w:bdr w:val="none" w:sz="0" w:space="0" w:color="auto" w:frame="1"/>
                <w:lang w:eastAsia="nb-NO"/>
              </w:rPr>
              <w:t xml:space="preserve"> plikt til å sende skyldnerens utkast til rekonstruksjon til fordringshaverne fravikes.</w:t>
            </w:r>
          </w:p>
          <w:p w14:paraId="2C476BF7" w14:textId="77777777" w:rsidR="00B23B1A" w:rsidRPr="00B23B1A" w:rsidRDefault="00B23B1A" w:rsidP="00B23B1A">
            <w:pPr>
              <w:numPr>
                <w:ilvl w:val="0"/>
                <w:numId w:val="4"/>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Det gis adgang til forenklet fordringsanmeldelse med en kortere frist på to uker.</w:t>
            </w:r>
          </w:p>
          <w:p w14:paraId="4B05A125" w14:textId="77777777" w:rsidR="00B23B1A" w:rsidRPr="00B23B1A" w:rsidRDefault="00B23B1A" w:rsidP="00B23B1A">
            <w:pPr>
              <w:numPr>
                <w:ilvl w:val="0"/>
                <w:numId w:val="4"/>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Det foreslås noe forenklede avstemningsregler for forslag som kun omfatter betalingsutsettelse.</w:t>
            </w:r>
          </w:p>
          <w:p w14:paraId="3203EE0C" w14:textId="77777777" w:rsidR="00B23B1A" w:rsidRPr="00B23B1A" w:rsidRDefault="00B23B1A" w:rsidP="00B23B1A">
            <w:pPr>
              <w:numPr>
                <w:ilvl w:val="0"/>
                <w:numId w:val="4"/>
              </w:numPr>
              <w:spacing w:after="0pt" w:line="19.25pt" w:lineRule="atLeast"/>
              <w:textAlignment w:val="baseline"/>
              <w:rPr>
                <w:rFonts w:ascii="Calibri" w:eastAsia="Times New Roman" w:hAnsi="Calibri" w:cs="Calibri"/>
                <w:color w:val="23496D"/>
                <w:lang w:eastAsia="nb-NO"/>
              </w:rPr>
            </w:pPr>
            <w:r w:rsidRPr="00B23B1A">
              <w:rPr>
                <w:rFonts w:ascii="Arial" w:eastAsia="Times New Roman" w:hAnsi="Arial" w:cs="Arial"/>
                <w:color w:val="23496D"/>
                <w:sz w:val="23"/>
                <w:szCs w:val="23"/>
                <w:bdr w:val="none" w:sz="0" w:space="0" w:color="auto" w:frame="1"/>
                <w:lang w:eastAsia="nb-NO"/>
              </w:rPr>
              <w:t>Domstoladministrasjonen utarbeider et standardisert oppsett for utforming av rekonstruksjonsbegjæring.</w:t>
            </w:r>
          </w:p>
          <w:p w14:paraId="5BD00186"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lastRenderedPageBreak/>
              <w:t>Hvorvidt forenklingene skal benyttes i den enkelte sak besluttes av retten.</w:t>
            </w:r>
          </w:p>
          <w:p w14:paraId="55D7503D"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402E16D7"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«Små foretak» er foreløpig definert på samme måte som i aksjeloven § 7-6 og forskrift om terskelverdier for beslutning om å unnlate revisjon etter aksjeloven § 7-6 § 1.</w:t>
            </w:r>
          </w:p>
          <w:p w14:paraId="432F1869"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00C859FA" w14:textId="77777777" w:rsidR="00B23B1A" w:rsidRPr="00B23B1A" w:rsidRDefault="00B23B1A" w:rsidP="00B23B1A">
            <w:pPr>
              <w:spacing w:after="0pt" w:line="42pt" w:lineRule="atLeast"/>
              <w:textAlignment w:val="baseline"/>
              <w:outlineLvl w:val="0"/>
              <w:rPr>
                <w:rFonts w:ascii="Calibri" w:eastAsia="Times New Roman" w:hAnsi="Calibri" w:cs="Calibri"/>
                <w:b/>
                <w:bCs/>
                <w:color w:val="323130"/>
                <w:kern w:val="36"/>
                <w:sz w:val="48"/>
                <w:szCs w:val="48"/>
                <w:lang w:eastAsia="nb-NO"/>
              </w:rPr>
            </w:pPr>
            <w:r w:rsidRPr="00B23B1A">
              <w:rPr>
                <w:rFonts w:ascii="Arial" w:eastAsia="Times New Roman" w:hAnsi="Arial" w:cs="Arial"/>
                <w:b/>
                <w:bCs/>
                <w:color w:val="23496D"/>
                <w:kern w:val="36"/>
                <w:sz w:val="36"/>
                <w:szCs w:val="36"/>
                <w:bdr w:val="none" w:sz="0" w:space="0" w:color="auto" w:frame="1"/>
                <w:lang w:eastAsia="nb-NO"/>
              </w:rPr>
              <w:t>6. Foreslåtte skatteendringer</w:t>
            </w:r>
          </w:p>
          <w:p w14:paraId="21307987"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Det er foreslått enkelte mindre </w:t>
            </w:r>
            <w:hyperlink r:id="rId29" w:tgtFrame="_blank" w:tooltip="Beskyttet av Outlook: https://hs-6721964.t.hubspotstarter-il.net/e2t/tc/VX9BZR2XfnG6W2Gcjgd7sPs_LW2VV8NG49NBLKN5XFYlt5kbT5V3Zsc37CgN12W6Cf6GS1y-fJzN3BQvCBmMQrXW3VLPFN61y1MgW1grT8j76Tr6TMSnYXLCgWTJW654gY08V2tJkN701Mlz4LDfcW7NvqGL3sywQpW4SYTKV14K1T-W4gDzpz1M5Q-q" w:history="1">
              <w:r w:rsidRPr="00B23B1A">
                <w:rPr>
                  <w:rFonts w:ascii="Arial" w:eastAsia="Times New Roman" w:hAnsi="Arial" w:cs="Arial"/>
                  <w:color w:val="00A4BD"/>
                  <w:sz w:val="23"/>
                  <w:szCs w:val="23"/>
                  <w:u w:val="single"/>
                  <w:bdr w:val="none" w:sz="0" w:space="0" w:color="auto" w:frame="1"/>
                  <w:lang w:eastAsia="nb-NO"/>
                </w:rPr>
                <w:t>skatteendringer</w:t>
              </w:r>
            </w:hyperlink>
            <w:r w:rsidRPr="00B23B1A">
              <w:rPr>
                <w:rFonts w:ascii="Arial" w:eastAsia="Times New Roman" w:hAnsi="Arial" w:cs="Arial"/>
                <w:color w:val="23496D"/>
                <w:sz w:val="23"/>
                <w:szCs w:val="23"/>
                <w:bdr w:val="none" w:sz="0" w:space="0" w:color="auto" w:frame="1"/>
                <w:lang w:eastAsia="nb-NO"/>
              </w:rPr>
              <w:t>.</w:t>
            </w:r>
          </w:p>
          <w:p w14:paraId="5BB3023D"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7D69CD76" w14:textId="77777777" w:rsidR="00B23B1A" w:rsidRPr="00B23B1A" w:rsidRDefault="00B23B1A" w:rsidP="00B23B1A">
            <w:pPr>
              <w:spacing w:after="0pt" w:line="31.50pt" w:lineRule="atLeast"/>
              <w:textAlignment w:val="baseline"/>
              <w:outlineLvl w:val="1"/>
              <w:rPr>
                <w:rFonts w:ascii="Calibri" w:eastAsia="Times New Roman" w:hAnsi="Calibri" w:cs="Calibri"/>
                <w:b/>
                <w:bCs/>
                <w:color w:val="323130"/>
                <w:sz w:val="36"/>
                <w:szCs w:val="36"/>
                <w:lang w:eastAsia="nb-NO"/>
              </w:rPr>
            </w:pPr>
            <w:r w:rsidRPr="00B23B1A">
              <w:rPr>
                <w:rFonts w:ascii="Arial" w:eastAsia="Times New Roman" w:hAnsi="Arial" w:cs="Arial"/>
                <w:b/>
                <w:bCs/>
                <w:color w:val="23496D"/>
                <w:sz w:val="23"/>
                <w:szCs w:val="23"/>
                <w:bdr w:val="none" w:sz="0" w:space="0" w:color="auto" w:frame="1"/>
                <w:lang w:eastAsia="nb-NO"/>
              </w:rPr>
              <w:t>Formuesskatt</w:t>
            </w:r>
          </w:p>
          <w:p w14:paraId="5EFC3495"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Verdsettelsesrabatten på aksjer foreslås økt fra 25 til 35%</w:t>
            </w:r>
          </w:p>
          <w:p w14:paraId="0C7A16C4"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Verdsettelsesrabatten på boliger over 15 MNOK foreslås redusert fra 75 % til 50 %.</w:t>
            </w:r>
          </w:p>
          <w:p w14:paraId="42C8207D"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12933999" w14:textId="77777777" w:rsidR="00B23B1A" w:rsidRPr="00B23B1A" w:rsidRDefault="00B23B1A" w:rsidP="00B23B1A">
            <w:pPr>
              <w:spacing w:after="0pt" w:line="31.50pt" w:lineRule="atLeast"/>
              <w:textAlignment w:val="baseline"/>
              <w:outlineLvl w:val="1"/>
              <w:rPr>
                <w:rFonts w:ascii="Calibri" w:eastAsia="Times New Roman" w:hAnsi="Calibri" w:cs="Calibri"/>
                <w:b/>
                <w:bCs/>
                <w:color w:val="323130"/>
                <w:sz w:val="36"/>
                <w:szCs w:val="36"/>
                <w:lang w:eastAsia="nb-NO"/>
              </w:rPr>
            </w:pPr>
            <w:r w:rsidRPr="00B23B1A">
              <w:rPr>
                <w:rFonts w:ascii="Arial" w:eastAsia="Times New Roman" w:hAnsi="Arial" w:cs="Arial"/>
                <w:b/>
                <w:bCs/>
                <w:color w:val="23496D"/>
                <w:sz w:val="23"/>
                <w:szCs w:val="23"/>
                <w:bdr w:val="none" w:sz="0" w:space="0" w:color="auto" w:frame="1"/>
                <w:lang w:eastAsia="nb-NO"/>
              </w:rPr>
              <w:t xml:space="preserve">Inntektsskatt - Skattefritak for investeringer i </w:t>
            </w:r>
            <w:proofErr w:type="spellStart"/>
            <w:r w:rsidRPr="00B23B1A">
              <w:rPr>
                <w:rFonts w:ascii="Arial" w:eastAsia="Times New Roman" w:hAnsi="Arial" w:cs="Arial"/>
                <w:b/>
                <w:bCs/>
                <w:color w:val="23496D"/>
                <w:sz w:val="23"/>
                <w:szCs w:val="23"/>
                <w:bdr w:val="none" w:sz="0" w:space="0" w:color="auto" w:frame="1"/>
                <w:lang w:eastAsia="nb-NO"/>
              </w:rPr>
              <w:t>startups</w:t>
            </w:r>
            <w:proofErr w:type="spellEnd"/>
            <w:r w:rsidRPr="00B23B1A">
              <w:rPr>
                <w:rFonts w:ascii="Arial" w:eastAsia="Times New Roman" w:hAnsi="Arial" w:cs="Arial"/>
                <w:b/>
                <w:bCs/>
                <w:color w:val="23496D"/>
                <w:sz w:val="23"/>
                <w:szCs w:val="23"/>
                <w:bdr w:val="none" w:sz="0" w:space="0" w:color="auto" w:frame="1"/>
                <w:lang w:eastAsia="nb-NO"/>
              </w:rPr>
              <w:t xml:space="preserve"> og hos arbeidsgiver</w:t>
            </w:r>
          </w:p>
          <w:p w14:paraId="3515626C"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Regjeringen foreslår å heve det maksimale fradraget fra 0,5 til 1 mill. kroner per investor og at grensen for aksjeinnskudd i foretakene økes fra 1,5 til 5 mill. kroner.</w:t>
            </w:r>
          </w:p>
          <w:p w14:paraId="106D99C9"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p w14:paraId="57B1719C"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Ved kjøp av aksjer hos arbeidsgiver til underpris forslås den skattefrie fordelen økt fra 3.000 til 5.000.</w:t>
            </w:r>
          </w:p>
          <w:p w14:paraId="4D605359" w14:textId="77777777" w:rsidR="00B23B1A" w:rsidRPr="00B23B1A" w:rsidRDefault="00B23B1A" w:rsidP="00B23B1A">
            <w:pPr>
              <w:spacing w:after="0pt" w:line="19.70pt" w:lineRule="atLeast"/>
              <w:textAlignment w:val="baseline"/>
              <w:rPr>
                <w:rFonts w:ascii="Segoe UI" w:eastAsia="Times New Roman" w:hAnsi="Segoe UI" w:cs="Segoe UI"/>
                <w:color w:val="323130"/>
                <w:sz w:val="23"/>
                <w:szCs w:val="23"/>
                <w:lang w:eastAsia="nb-NO"/>
              </w:rPr>
            </w:pPr>
            <w:r w:rsidRPr="00B23B1A">
              <w:rPr>
                <w:rFonts w:ascii="Arial" w:eastAsia="Times New Roman" w:hAnsi="Arial" w:cs="Arial"/>
                <w:color w:val="23496D"/>
                <w:sz w:val="23"/>
                <w:szCs w:val="23"/>
                <w:bdr w:val="none" w:sz="0" w:space="0" w:color="auto" w:frame="1"/>
                <w:lang w:eastAsia="nb-NO"/>
              </w:rPr>
              <w:t> </w:t>
            </w:r>
          </w:p>
        </w:tc>
      </w:tr>
    </w:tbl>
    <w:p w14:paraId="65624D22" w14:textId="77777777" w:rsidR="00266AFA" w:rsidRDefault="00266AFA"/>
    <w:sectPr w:rsidR="00266AFA">
      <w:pgSz w:w="595.30pt" w:h="841.90pt"/>
      <w:pgMar w:top="70.85pt" w:right="70.85pt" w:bottom="70.85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EDA6E10"/>
    <w:multiLevelType w:val="multilevel"/>
    <w:tmpl w:val="782804F4"/>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
      <w:lvlJc w:val="start"/>
      <w:pPr>
        <w:tabs>
          <w:tab w:val="num" w:pos="72pt"/>
        </w:tabs>
        <w:ind w:start="72pt" w:hanging="18pt"/>
      </w:pPr>
      <w:rPr>
        <w:rFonts w:ascii="Symbol" w:hAnsi="Symbol" w:hint="default"/>
        <w:sz w:val="20"/>
      </w:rPr>
    </w:lvl>
    <w:lvl w:ilvl="2" w:tentative="1">
      <w:start w:val="1"/>
      <w:numFmt w:val="bullet"/>
      <w:lvlText w:val=""/>
      <w:lvlJc w:val="start"/>
      <w:pPr>
        <w:tabs>
          <w:tab w:val="num" w:pos="108pt"/>
        </w:tabs>
        <w:ind w:start="108pt" w:hanging="18pt"/>
      </w:pPr>
      <w:rPr>
        <w:rFonts w:ascii="Symbol" w:hAnsi="Symbol" w:hint="default"/>
        <w:sz w:val="20"/>
      </w:rPr>
    </w:lvl>
    <w:lvl w:ilvl="3" w:tentative="1">
      <w:start w:val="1"/>
      <w:numFmt w:val="bullet"/>
      <w:lvlText w:val=""/>
      <w:lvlJc w:val="start"/>
      <w:pPr>
        <w:tabs>
          <w:tab w:val="num" w:pos="144pt"/>
        </w:tabs>
        <w:ind w:start="144pt" w:hanging="18pt"/>
      </w:pPr>
      <w:rPr>
        <w:rFonts w:ascii="Symbol" w:hAnsi="Symbol" w:hint="default"/>
        <w:sz w:val="20"/>
      </w:rPr>
    </w:lvl>
    <w:lvl w:ilvl="4" w:tentative="1">
      <w:start w:val="1"/>
      <w:numFmt w:val="bullet"/>
      <w:lvlText w:val=""/>
      <w:lvlJc w:val="start"/>
      <w:pPr>
        <w:tabs>
          <w:tab w:val="num" w:pos="180pt"/>
        </w:tabs>
        <w:ind w:start="180pt" w:hanging="18pt"/>
      </w:pPr>
      <w:rPr>
        <w:rFonts w:ascii="Symbol" w:hAnsi="Symbol" w:hint="default"/>
        <w:sz w:val="20"/>
      </w:rPr>
    </w:lvl>
    <w:lvl w:ilvl="5" w:tentative="1">
      <w:start w:val="1"/>
      <w:numFmt w:val="bullet"/>
      <w:lvlText w:val=""/>
      <w:lvlJc w:val="start"/>
      <w:pPr>
        <w:tabs>
          <w:tab w:val="num" w:pos="216pt"/>
        </w:tabs>
        <w:ind w:start="216pt" w:hanging="18pt"/>
      </w:pPr>
      <w:rPr>
        <w:rFonts w:ascii="Symbol" w:hAnsi="Symbol" w:hint="default"/>
        <w:sz w:val="20"/>
      </w:rPr>
    </w:lvl>
    <w:lvl w:ilvl="6" w:tentative="1">
      <w:start w:val="1"/>
      <w:numFmt w:val="bullet"/>
      <w:lvlText w:val=""/>
      <w:lvlJc w:val="start"/>
      <w:pPr>
        <w:tabs>
          <w:tab w:val="num" w:pos="252pt"/>
        </w:tabs>
        <w:ind w:start="252pt" w:hanging="18pt"/>
      </w:pPr>
      <w:rPr>
        <w:rFonts w:ascii="Symbol" w:hAnsi="Symbol" w:hint="default"/>
        <w:sz w:val="20"/>
      </w:rPr>
    </w:lvl>
    <w:lvl w:ilvl="7" w:tentative="1">
      <w:start w:val="1"/>
      <w:numFmt w:val="bullet"/>
      <w:lvlText w:val=""/>
      <w:lvlJc w:val="start"/>
      <w:pPr>
        <w:tabs>
          <w:tab w:val="num" w:pos="288pt"/>
        </w:tabs>
        <w:ind w:start="288pt" w:hanging="18pt"/>
      </w:pPr>
      <w:rPr>
        <w:rFonts w:ascii="Symbol" w:hAnsi="Symbol" w:hint="default"/>
        <w:sz w:val="20"/>
      </w:rPr>
    </w:lvl>
    <w:lvl w:ilvl="8" w:tentative="1">
      <w:start w:val="1"/>
      <w:numFmt w:val="bullet"/>
      <w:lvlText w:val=""/>
      <w:lvlJc w:val="start"/>
      <w:pPr>
        <w:tabs>
          <w:tab w:val="num" w:pos="324pt"/>
        </w:tabs>
        <w:ind w:start="324pt" w:hanging="18pt"/>
      </w:pPr>
      <w:rPr>
        <w:rFonts w:ascii="Symbol" w:hAnsi="Symbol" w:hint="default"/>
        <w:sz w:val="20"/>
      </w:rPr>
    </w:lvl>
  </w:abstractNum>
  <w:abstractNum w:abstractNumId="1" w15:restartNumberingAfterBreak="0">
    <w:nsid w:val="155E6575"/>
    <w:multiLevelType w:val="multilevel"/>
    <w:tmpl w:val="09F680E8"/>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
      <w:lvlJc w:val="start"/>
      <w:pPr>
        <w:tabs>
          <w:tab w:val="num" w:pos="72pt"/>
        </w:tabs>
        <w:ind w:start="72pt" w:hanging="18pt"/>
      </w:pPr>
      <w:rPr>
        <w:rFonts w:ascii="Symbol" w:hAnsi="Symbol" w:hint="default"/>
        <w:sz w:val="20"/>
      </w:rPr>
    </w:lvl>
    <w:lvl w:ilvl="2" w:tentative="1">
      <w:start w:val="1"/>
      <w:numFmt w:val="bullet"/>
      <w:lvlText w:val=""/>
      <w:lvlJc w:val="start"/>
      <w:pPr>
        <w:tabs>
          <w:tab w:val="num" w:pos="108pt"/>
        </w:tabs>
        <w:ind w:start="108pt" w:hanging="18pt"/>
      </w:pPr>
      <w:rPr>
        <w:rFonts w:ascii="Symbol" w:hAnsi="Symbol" w:hint="default"/>
        <w:sz w:val="20"/>
      </w:rPr>
    </w:lvl>
    <w:lvl w:ilvl="3" w:tentative="1">
      <w:start w:val="1"/>
      <w:numFmt w:val="bullet"/>
      <w:lvlText w:val=""/>
      <w:lvlJc w:val="start"/>
      <w:pPr>
        <w:tabs>
          <w:tab w:val="num" w:pos="144pt"/>
        </w:tabs>
        <w:ind w:start="144pt" w:hanging="18pt"/>
      </w:pPr>
      <w:rPr>
        <w:rFonts w:ascii="Symbol" w:hAnsi="Symbol" w:hint="default"/>
        <w:sz w:val="20"/>
      </w:rPr>
    </w:lvl>
    <w:lvl w:ilvl="4" w:tentative="1">
      <w:start w:val="1"/>
      <w:numFmt w:val="bullet"/>
      <w:lvlText w:val=""/>
      <w:lvlJc w:val="start"/>
      <w:pPr>
        <w:tabs>
          <w:tab w:val="num" w:pos="180pt"/>
        </w:tabs>
        <w:ind w:start="180pt" w:hanging="18pt"/>
      </w:pPr>
      <w:rPr>
        <w:rFonts w:ascii="Symbol" w:hAnsi="Symbol" w:hint="default"/>
        <w:sz w:val="20"/>
      </w:rPr>
    </w:lvl>
    <w:lvl w:ilvl="5" w:tentative="1">
      <w:start w:val="1"/>
      <w:numFmt w:val="bullet"/>
      <w:lvlText w:val=""/>
      <w:lvlJc w:val="start"/>
      <w:pPr>
        <w:tabs>
          <w:tab w:val="num" w:pos="216pt"/>
        </w:tabs>
        <w:ind w:start="216pt" w:hanging="18pt"/>
      </w:pPr>
      <w:rPr>
        <w:rFonts w:ascii="Symbol" w:hAnsi="Symbol" w:hint="default"/>
        <w:sz w:val="20"/>
      </w:rPr>
    </w:lvl>
    <w:lvl w:ilvl="6" w:tentative="1">
      <w:start w:val="1"/>
      <w:numFmt w:val="bullet"/>
      <w:lvlText w:val=""/>
      <w:lvlJc w:val="start"/>
      <w:pPr>
        <w:tabs>
          <w:tab w:val="num" w:pos="252pt"/>
        </w:tabs>
        <w:ind w:start="252pt" w:hanging="18pt"/>
      </w:pPr>
      <w:rPr>
        <w:rFonts w:ascii="Symbol" w:hAnsi="Symbol" w:hint="default"/>
        <w:sz w:val="20"/>
      </w:rPr>
    </w:lvl>
    <w:lvl w:ilvl="7" w:tentative="1">
      <w:start w:val="1"/>
      <w:numFmt w:val="bullet"/>
      <w:lvlText w:val=""/>
      <w:lvlJc w:val="start"/>
      <w:pPr>
        <w:tabs>
          <w:tab w:val="num" w:pos="288pt"/>
        </w:tabs>
        <w:ind w:start="288pt" w:hanging="18pt"/>
      </w:pPr>
      <w:rPr>
        <w:rFonts w:ascii="Symbol" w:hAnsi="Symbol" w:hint="default"/>
        <w:sz w:val="20"/>
      </w:rPr>
    </w:lvl>
    <w:lvl w:ilvl="8" w:tentative="1">
      <w:start w:val="1"/>
      <w:numFmt w:val="bullet"/>
      <w:lvlText w:val=""/>
      <w:lvlJc w:val="start"/>
      <w:pPr>
        <w:tabs>
          <w:tab w:val="num" w:pos="324pt"/>
        </w:tabs>
        <w:ind w:start="324pt" w:hanging="18pt"/>
      </w:pPr>
      <w:rPr>
        <w:rFonts w:ascii="Symbol" w:hAnsi="Symbol" w:hint="default"/>
        <w:sz w:val="20"/>
      </w:rPr>
    </w:lvl>
  </w:abstractNum>
  <w:abstractNum w:abstractNumId="2" w15:restartNumberingAfterBreak="0">
    <w:nsid w:val="32DE2DF7"/>
    <w:multiLevelType w:val="multilevel"/>
    <w:tmpl w:val="1264E4FC"/>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
      <w:lvlJc w:val="start"/>
      <w:pPr>
        <w:tabs>
          <w:tab w:val="num" w:pos="72pt"/>
        </w:tabs>
        <w:ind w:start="72pt" w:hanging="18pt"/>
      </w:pPr>
      <w:rPr>
        <w:rFonts w:ascii="Symbol" w:hAnsi="Symbol" w:hint="default"/>
        <w:sz w:val="20"/>
      </w:rPr>
    </w:lvl>
    <w:lvl w:ilvl="2" w:tentative="1">
      <w:start w:val="1"/>
      <w:numFmt w:val="bullet"/>
      <w:lvlText w:val=""/>
      <w:lvlJc w:val="start"/>
      <w:pPr>
        <w:tabs>
          <w:tab w:val="num" w:pos="108pt"/>
        </w:tabs>
        <w:ind w:start="108pt" w:hanging="18pt"/>
      </w:pPr>
      <w:rPr>
        <w:rFonts w:ascii="Symbol" w:hAnsi="Symbol" w:hint="default"/>
        <w:sz w:val="20"/>
      </w:rPr>
    </w:lvl>
    <w:lvl w:ilvl="3" w:tentative="1">
      <w:start w:val="1"/>
      <w:numFmt w:val="bullet"/>
      <w:lvlText w:val=""/>
      <w:lvlJc w:val="start"/>
      <w:pPr>
        <w:tabs>
          <w:tab w:val="num" w:pos="144pt"/>
        </w:tabs>
        <w:ind w:start="144pt" w:hanging="18pt"/>
      </w:pPr>
      <w:rPr>
        <w:rFonts w:ascii="Symbol" w:hAnsi="Symbol" w:hint="default"/>
        <w:sz w:val="20"/>
      </w:rPr>
    </w:lvl>
    <w:lvl w:ilvl="4" w:tentative="1">
      <w:start w:val="1"/>
      <w:numFmt w:val="bullet"/>
      <w:lvlText w:val=""/>
      <w:lvlJc w:val="start"/>
      <w:pPr>
        <w:tabs>
          <w:tab w:val="num" w:pos="180pt"/>
        </w:tabs>
        <w:ind w:start="180pt" w:hanging="18pt"/>
      </w:pPr>
      <w:rPr>
        <w:rFonts w:ascii="Symbol" w:hAnsi="Symbol" w:hint="default"/>
        <w:sz w:val="20"/>
      </w:rPr>
    </w:lvl>
    <w:lvl w:ilvl="5" w:tentative="1">
      <w:start w:val="1"/>
      <w:numFmt w:val="bullet"/>
      <w:lvlText w:val=""/>
      <w:lvlJc w:val="start"/>
      <w:pPr>
        <w:tabs>
          <w:tab w:val="num" w:pos="216pt"/>
        </w:tabs>
        <w:ind w:start="216pt" w:hanging="18pt"/>
      </w:pPr>
      <w:rPr>
        <w:rFonts w:ascii="Symbol" w:hAnsi="Symbol" w:hint="default"/>
        <w:sz w:val="20"/>
      </w:rPr>
    </w:lvl>
    <w:lvl w:ilvl="6" w:tentative="1">
      <w:start w:val="1"/>
      <w:numFmt w:val="bullet"/>
      <w:lvlText w:val=""/>
      <w:lvlJc w:val="start"/>
      <w:pPr>
        <w:tabs>
          <w:tab w:val="num" w:pos="252pt"/>
        </w:tabs>
        <w:ind w:start="252pt" w:hanging="18pt"/>
      </w:pPr>
      <w:rPr>
        <w:rFonts w:ascii="Symbol" w:hAnsi="Symbol" w:hint="default"/>
        <w:sz w:val="20"/>
      </w:rPr>
    </w:lvl>
    <w:lvl w:ilvl="7" w:tentative="1">
      <w:start w:val="1"/>
      <w:numFmt w:val="bullet"/>
      <w:lvlText w:val=""/>
      <w:lvlJc w:val="start"/>
      <w:pPr>
        <w:tabs>
          <w:tab w:val="num" w:pos="288pt"/>
        </w:tabs>
        <w:ind w:start="288pt" w:hanging="18pt"/>
      </w:pPr>
      <w:rPr>
        <w:rFonts w:ascii="Symbol" w:hAnsi="Symbol" w:hint="default"/>
        <w:sz w:val="20"/>
      </w:rPr>
    </w:lvl>
    <w:lvl w:ilvl="8" w:tentative="1">
      <w:start w:val="1"/>
      <w:numFmt w:val="bullet"/>
      <w:lvlText w:val=""/>
      <w:lvlJc w:val="start"/>
      <w:pPr>
        <w:tabs>
          <w:tab w:val="num" w:pos="324pt"/>
        </w:tabs>
        <w:ind w:start="324pt" w:hanging="18pt"/>
      </w:pPr>
      <w:rPr>
        <w:rFonts w:ascii="Symbol" w:hAnsi="Symbol" w:hint="default"/>
        <w:sz w:val="20"/>
      </w:rPr>
    </w:lvl>
  </w:abstractNum>
  <w:abstractNum w:abstractNumId="3" w15:restartNumberingAfterBreak="0">
    <w:nsid w:val="3F6A7FEE"/>
    <w:multiLevelType w:val="multilevel"/>
    <w:tmpl w:val="43602574"/>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
      <w:lvlJc w:val="start"/>
      <w:pPr>
        <w:tabs>
          <w:tab w:val="num" w:pos="72pt"/>
        </w:tabs>
        <w:ind w:start="72pt" w:hanging="18pt"/>
      </w:pPr>
      <w:rPr>
        <w:rFonts w:ascii="Symbol" w:hAnsi="Symbol" w:hint="default"/>
        <w:sz w:val="20"/>
      </w:rPr>
    </w:lvl>
    <w:lvl w:ilvl="2" w:tentative="1">
      <w:start w:val="1"/>
      <w:numFmt w:val="bullet"/>
      <w:lvlText w:val=""/>
      <w:lvlJc w:val="start"/>
      <w:pPr>
        <w:tabs>
          <w:tab w:val="num" w:pos="108pt"/>
        </w:tabs>
        <w:ind w:start="108pt" w:hanging="18pt"/>
      </w:pPr>
      <w:rPr>
        <w:rFonts w:ascii="Symbol" w:hAnsi="Symbol" w:hint="default"/>
        <w:sz w:val="20"/>
      </w:rPr>
    </w:lvl>
    <w:lvl w:ilvl="3" w:tentative="1">
      <w:start w:val="1"/>
      <w:numFmt w:val="bullet"/>
      <w:lvlText w:val=""/>
      <w:lvlJc w:val="start"/>
      <w:pPr>
        <w:tabs>
          <w:tab w:val="num" w:pos="144pt"/>
        </w:tabs>
        <w:ind w:start="144pt" w:hanging="18pt"/>
      </w:pPr>
      <w:rPr>
        <w:rFonts w:ascii="Symbol" w:hAnsi="Symbol" w:hint="default"/>
        <w:sz w:val="20"/>
      </w:rPr>
    </w:lvl>
    <w:lvl w:ilvl="4" w:tentative="1">
      <w:start w:val="1"/>
      <w:numFmt w:val="bullet"/>
      <w:lvlText w:val=""/>
      <w:lvlJc w:val="start"/>
      <w:pPr>
        <w:tabs>
          <w:tab w:val="num" w:pos="180pt"/>
        </w:tabs>
        <w:ind w:start="180pt" w:hanging="18pt"/>
      </w:pPr>
      <w:rPr>
        <w:rFonts w:ascii="Symbol" w:hAnsi="Symbol" w:hint="default"/>
        <w:sz w:val="20"/>
      </w:rPr>
    </w:lvl>
    <w:lvl w:ilvl="5" w:tentative="1">
      <w:start w:val="1"/>
      <w:numFmt w:val="bullet"/>
      <w:lvlText w:val=""/>
      <w:lvlJc w:val="start"/>
      <w:pPr>
        <w:tabs>
          <w:tab w:val="num" w:pos="216pt"/>
        </w:tabs>
        <w:ind w:start="216pt" w:hanging="18pt"/>
      </w:pPr>
      <w:rPr>
        <w:rFonts w:ascii="Symbol" w:hAnsi="Symbol" w:hint="default"/>
        <w:sz w:val="20"/>
      </w:rPr>
    </w:lvl>
    <w:lvl w:ilvl="6" w:tentative="1">
      <w:start w:val="1"/>
      <w:numFmt w:val="bullet"/>
      <w:lvlText w:val=""/>
      <w:lvlJc w:val="start"/>
      <w:pPr>
        <w:tabs>
          <w:tab w:val="num" w:pos="252pt"/>
        </w:tabs>
        <w:ind w:start="252pt" w:hanging="18pt"/>
      </w:pPr>
      <w:rPr>
        <w:rFonts w:ascii="Symbol" w:hAnsi="Symbol" w:hint="default"/>
        <w:sz w:val="20"/>
      </w:rPr>
    </w:lvl>
    <w:lvl w:ilvl="7" w:tentative="1">
      <w:start w:val="1"/>
      <w:numFmt w:val="bullet"/>
      <w:lvlText w:val=""/>
      <w:lvlJc w:val="start"/>
      <w:pPr>
        <w:tabs>
          <w:tab w:val="num" w:pos="288pt"/>
        </w:tabs>
        <w:ind w:start="288pt" w:hanging="18pt"/>
      </w:pPr>
      <w:rPr>
        <w:rFonts w:ascii="Symbol" w:hAnsi="Symbol" w:hint="default"/>
        <w:sz w:val="20"/>
      </w:rPr>
    </w:lvl>
    <w:lvl w:ilvl="8" w:tentative="1">
      <w:start w:val="1"/>
      <w:numFmt w:val="bullet"/>
      <w:lvlText w:val=""/>
      <w:lvlJc w:val="start"/>
      <w:pPr>
        <w:tabs>
          <w:tab w:val="num" w:pos="324pt"/>
        </w:tabs>
        <w:ind w:start="324pt" w:hanging="18pt"/>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1A"/>
    <w:rsid w:val="0008471D"/>
    <w:rsid w:val="00266AFA"/>
    <w:rsid w:val="00B23B1A"/>
    <w:rsid w:val="00B31059"/>
    <w:rsid w:val="00C91D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EC277FA"/>
  <w15:chartTrackingRefBased/>
  <w15:docId w15:val="{507E2BBF-49EA-41CA-8BEC-DB1FC115ACC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B23B1A"/>
    <w:pPr>
      <w:spacing w:before="5pt" w:beforeAutospacing="1" w:after="5pt" w:afterAutospacing="1" w:line="12pt"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B23B1A"/>
    <w:pPr>
      <w:spacing w:before="5pt" w:beforeAutospacing="1" w:after="5pt" w:afterAutospacing="1" w:line="12pt"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pt" w:type="dxa"/>
      <w:tblCellMar>
        <w:top w:w="0pt" w:type="dxa"/>
        <w:start w:w="5.40pt" w:type="dxa"/>
        <w:bottom w:w="0pt" w:type="dxa"/>
        <w:end w:w="5.40pt"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23B1A"/>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B23B1A"/>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B23B1A"/>
    <w:pPr>
      <w:spacing w:before="5pt" w:beforeAutospacing="1" w:after="5pt" w:afterAutospacing="1" w:line="12pt"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B23B1A"/>
    <w:rPr>
      <w:b/>
      <w:bCs/>
    </w:rPr>
  </w:style>
  <w:style w:type="character" w:styleId="Hyperkobling">
    <w:name w:val="Hyperlink"/>
    <w:basedOn w:val="Standardskriftforavsnitt"/>
    <w:uiPriority w:val="99"/>
    <w:semiHidden/>
    <w:unhideWhenUsed/>
    <w:rsid w:val="00B23B1A"/>
    <w:rPr>
      <w:color w:val="0000FF"/>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59740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13913670">
          <w:marLeft w:val="0pt"/>
          <w:marRight w:val="0pt"/>
          <w:marTop w:val="0pt"/>
          <w:marBottom w:val="0pt"/>
          <w:divBdr>
            <w:top w:val="none" w:sz="0" w:space="0" w:color="auto"/>
            <w:left w:val="none" w:sz="0" w:space="0" w:color="auto"/>
            <w:bottom w:val="none" w:sz="0" w:space="0" w:color="auto"/>
            <w:right w:val="none" w:sz="0" w:space="0" w:color="auto"/>
          </w:divBdr>
          <w:divsChild>
            <w:div w:id="923302502">
              <w:marLeft w:val="0pt"/>
              <w:marRight w:val="0pt"/>
              <w:marTop w:val="0pt"/>
              <w:marBottom w:val="0pt"/>
              <w:divBdr>
                <w:top w:val="none" w:sz="0" w:space="0" w:color="auto"/>
                <w:left w:val="none" w:sz="0" w:space="0" w:color="auto"/>
                <w:bottom w:val="none" w:sz="0" w:space="0" w:color="auto"/>
                <w:right w:val="none" w:sz="0" w:space="0" w:color="auto"/>
              </w:divBdr>
            </w:div>
          </w:divsChild>
        </w:div>
        <w:div w:id="155999549">
          <w:marLeft w:val="0pt"/>
          <w:marRight w:val="0pt"/>
          <w:marTop w:val="0pt"/>
          <w:marBottom w:val="0pt"/>
          <w:divBdr>
            <w:top w:val="none" w:sz="0" w:space="0" w:color="auto"/>
            <w:left w:val="none" w:sz="0" w:space="0" w:color="auto"/>
            <w:bottom w:val="none" w:sz="0" w:space="0" w:color="auto"/>
            <w:right w:val="none" w:sz="0" w:space="0" w:color="auto"/>
          </w:divBdr>
          <w:divsChild>
            <w:div w:id="193666940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https://eur05.safelinks.protection.outlook.com/?url=https%3A%2F%2Fhs-6721964.t.hubspotstarter-il.net%2Fe2t%2Ftc%2FVX9BZR2XfnG6W2Gcjgd7sPs_LW2VV8NG49NBLKN5XFYny3lGn_V1-WJV7CgW_9W8vcV_l4zSFhXW6-7w7p5XTg3PW5CJvjz12bYXSW74r3nm2_R33qW2BwlMG6L7nSBW1b14sB61FfdHW93_B6K8BrMGvW4-PwXY3cHY6RW1hCbRl7t0SgJW1RHGMQ30y0JRVxrycD2wRsRjW8mSZLQ8f-BX-VP97my4zfwZzW1j7KJn4qgLv1W6ggNs62fh-ZyW7gGbGd681Mk0W5RbGmq3FzrhCVRxXdX7Vtt1cW7nHxKL7DrK7TW4wgq-V5m4BTrV9cVPC20sDG5W4Hz4Y42n88DNW1BPP2G5clQKXW1YJgYw3Y27dtVqHTRg3jw2rHW5-3KgB1YQ2QZW1BS2KC48671NN2ptdSSzw1WSW3yzpy73KmC3DW8ZL3d58vTpmp37v-1&amp;data=02%7C01%7C%7C7e371b7944f04607855b08d806daaea8%7C84df9e7fe9f640afb435aaaaaaaaaaaa%7C1%7C0%7C637266883598434822&amp;sdata=BiVuzeEcOSqXUXue3z6ONdvi9M6CeGIrB1STAvY0jww%3D&amp;reserved=0" TargetMode="External"/><Relationship Id="rId13" Type="http://purl.oclc.org/ooxml/officeDocument/relationships/hyperlink" Target="https://eur05.safelinks.protection.outlook.com/?url=https%3A%2F%2Fhs-6721964.t.hubspotstarter-il.net%2Fe2t%2Ftc%2FVX9BZR2XfnG6W2Gcjgd7sPs_LW2VV8NG49NBLKN5XFYmZ3lGnpV1-WJV7CgHkSW23L8FT4-GJ-rVWFYnP2DdMwDW4rw3tS6cMpz_W60NXFc8H0StmW6dJ_yq4GHygkW2VLHD12GDp1KN4MJxNlW2WTHW5wpFXD4FzqLNW7_hvsH8QpxBsW19GF3r4SsWKJVjPBfy5YRRX1W5TVwlD1jW72CW18-3k357sq_QW30hX2W16hRYmW7tSk2C79bxj5W2Rc4GK6sQZr0W766_xv6djyQTW4Fdvc_6rgCvdW4dSMwN7R6GYQW84h1_Y1tVzh9VDHpxr1H0bsBW7dLQD51JVyMZW94xntC1n1J14W20MyzL75BN4wW1ySjLR7N-1Z0W6Xl3qM7p6FqN315b1&amp;data=02%7C01%7C%7C7e371b7944f04607855b08d806daaea8%7C84df9e7fe9f640afb435aaaaaaaaaaaa%7C1%7C0%7C637266883598454811&amp;sdata=8qr4fZsHlXaCD3qatZB9NFCBbLWDrzWWA6GBdQXtT2g%3D&amp;reserved=0" TargetMode="External"/><Relationship Id="rId18" Type="http://purl.oclc.org/ooxml/officeDocument/relationships/hyperlink" Target="https://eur05.safelinks.protection.outlook.com/?url=https%3A%2F%2Fhs-6721964.t.hubspotstarter-il.net%2Fe2t%2Ftc%2FVX9BZR2XfnG6W2Gcjgd7sPs_LW2VV8NG49NBLKN5XFYny3lGn_V1-WJV7CgKphW7Q32DN8lH71xW7VF42Y7YsLKVW30Nqy33sHnz9W7w6HZr8c0jy8W4Hp-tg25tLm3VKmSrr90MTqrW95H_JS3R6sXKW7WswYw1gVC5lW2qvHV87p1WqgW488sl05QDGl0W84F7y85Q4rlzV5M8NB6GR4xWW2v0JWW5pC670W5hQ2Zy60_GpqN5m0cVs8rfZQW2mSR8l17p6yDW24x7KT6_l5McW1cfy_51Q3v-LW1plKkD6k0gSYW3CKvtZ25R0cMW8d7tRF14wDhFN3WsGVP3C3kNW2mYw6G5sgzG-W1Hq_D_7GC3C1V-tgVQ1mK2FyW4tKWHm1bZv5DW2t-L5z3Cs4R2VR2dVg53lmv1W8qYntK5tQHgZW50sYCB3M4zcS3kwM1&amp;data=02%7C01%7C%7C7e371b7944f04607855b08d806daaea8%7C84df9e7fe9f640afb435aaaaaaaaaaaa%7C1%7C0%7C637266883598484794&amp;sdata=Hkjrbg6rdnbWlH1rDbQMPFomhK1yXldynby3AwmrjLk%3D&amp;reserved=0" TargetMode="External"/><Relationship Id="rId26" Type="http://purl.oclc.org/ooxml/officeDocument/relationships/hyperlink" Target="https://eur05.safelinks.protection.outlook.com/?url=https%3A%2F%2Fhs-6721964.t.hubspotstarter-il.net%2Fe2t%2Ftc%2FVX9BZR2XfnG6W2Gcjgd7sPs_LW2VV8NG49NBLKN5XFYmZ3lGnpV1-WJV7CgKfzW5S6Zzs36DmBNW971QPL2xT5T5V3RSKL8Qq7pJW2tYQhM7tFd0jW4PRffn4PKq3dW4K1c-T4HzkQ0W7911Md7-VlW_W3yQxkQ6G2pLrW4ZWmrs6cQH-8W1RzX0x340dzHW49VmcM6vBP2LW96MCsN3gkN-3W8GXyZX30bmW2W4dz2-S5dxFlfW4l6FlN159VySW3SJcqQ5jJ4fvW1kf27q4b5fPxW8z4j714bM2f2W19N3xg5MhhrnW5t7hbC5lss_DW2rZfQl1K0g2yW8kKZRB8tqfjBW8Psx-N8DY_N_W8qgRkp53p6_gW356zWp5YxcPsW5-c1WF7nBkwl3qbP1&amp;data=02%7C01%7C%7C7e371b7944f04607855b08d806daaea8%7C84df9e7fe9f640afb435aaaaaaaaaaaa%7C1%7C0%7C637266883598524771&amp;sdata=GW%2BCH5cIu3vIroStPlAhPxziwj2mzPQjvAq2lKGLvqg%3D&amp;reserved=0" TargetMode="External"/><Relationship Id="rId3" Type="http://purl.oclc.org/ooxml/officeDocument/relationships/settings" Target="settings.xml"/><Relationship Id="rId21" Type="http://purl.oclc.org/ooxml/officeDocument/relationships/hyperlink" Target="https://eur05.safelinks.protection.outlook.com/?url=https%3A%2F%2Fhs-6721964.t.hubspotstarter-il.net%2Fe2t%2Ftc%2FVX9BZR2XfnG6W2Gcjgd7sPs_LW2VV8NG49NBLKN5XFYlN5kbTpV3Zsc37CgM7YVDLpfZ4CS2-kW4qs2lL7b2ZhCW84kyw38936D2VFPvYq2FM8nTN4Msk-DrgxK7W1Lw7X67LZq0vW5MtB8C2grgngW67KCX_6zcKryW1dzYcH3jlRV3W7xtc0X5jlCMcW23-1cF3N-GgKN6hPk7yWJHBQW1SP9J23xtydqW8NKk5G1Z0lbVVqN_4s2vKhsLW97TCLV3YW-TnW4SrYJP7_PWWPW8pv4rm5Yq2N0W2yXFKK8j_LdsW5JLnvb4nws7CW8D7JR979X995W7-V3Ks2fLyvNW7tMjvb1lpK35W7WM5kk6BhW-VW3Cz1V55QknfwW82N7163qWHscW29W0jy62WjxpW4ck13T3Dwp_0W8D8D94603RZrW6ZB8574kBDFlN9gZbtBGWtbdW2BF0dt833kJgN3RHJwPP8fPJW3vWVh55-1yJl3km91&amp;data=02%7C01%7C%7C7e371b7944f04607855b08d806daaea8%7C84df9e7fe9f640afb435aaaaaaaaaaaa%7C1%7C0%7C637266883598494787&amp;sdata=19ez%2FGTFqnhq%2BiOd3PN59IfLVbdK9HWXgmgnjXyrIek%3D&amp;reserved=0" TargetMode="External"/><Relationship Id="rId7" Type="http://purl.oclc.org/ooxml/officeDocument/relationships/hyperlink" Target="https://eur05.safelinks.protection.outlook.com/?url=https%3A%2F%2Fhs-6721964.t.hubspotstarter-il.net%2Fe2t%2Ftc%2FVX9BZR2XfnG6W2Gcjgd7sPs_LW2VV8NG49NBLKN5XFYmZ3lGnpV1-WJV7CgVYwW5bY9t0467jXfW8v9kw3536HP8W4GKCMP1-vGhdW23wKXw18H3PQV3015L9fnc1tW6JCT4L5zY-X1VzlL1Q6N70xJW58c4FG89CKhkW6PwLf48yL7knW2bQdhg9bFxyqF7G0_z892c3VWrfVS5KDNx3W8VB84j77prn9W19qcV34lVhXsW88xMLy6bKc5NW8g1Z8L5cGY7sVPJdw87T1RTfW5trTyZ77r4WQW4_4G-t6NBlhtW7WpZS82ZwGgxW6T3Sp26hjMl1W6mb_km2RYzLcVFWjfC12FYCHW988cwX2rlN_5W3K-QTr4rzPXKVtZ_7m4TZZzM3nlC1&amp;data=02%7C01%7C%7C7e371b7944f04607855b08d806daaea8%7C84df9e7fe9f640afb435aaaaaaaaaaaa%7C1%7C0%7C637266883598424829&amp;sdata=wohkhyWYt48sImXC553%2FDp3CIdo9asOU4JcCo%2FcotRU%3D&amp;reserved=0" TargetMode="External"/><Relationship Id="rId12" Type="http://purl.oclc.org/ooxml/officeDocument/relationships/hyperlink" Target="https://eur05.safelinks.protection.outlook.com/?url=https%3A%2F%2Fhs-6721964.t.hubspotstarter-il.net%2Fe2t%2Ftc%2FVX9BZR2XfnG6W2Gcjgd7sPs_LW2VV8NG49NBLKN5XFYny3lGn_V1-WJV7CgWj5N9bPQ68QSN09W1_W2Th2t5NsRW73xt5X2sWnHKW3BRrdT9bytDPW8pn0ds615zkDW8SDWZs4j3kY7W8fhpVp7DJpdVW72zd6C7vYn2MW2hdh7S5dD8QwW36H20_70x486W7_VYMt2GvP16W22J37P8x3M5vW9ffLwv8wjhfHVg7QyX9bS6yYW6B7Zc622qfh_W91pGkN8bygmdW9kN96n1_Q9mwW4-gWrW54_zvhW1195Qm25SLy6W6PwGGC2xf7f1W8-VW2z9cJMxgVKkYmB8jh3y-W40923N4fFY6WW2v7PxT8zv9qlW7P81bt69M1_hW2_4PLN339Q0fW34TbdP95Q2N4W27Njm784G_8nW5Rk6Hc3GQdqLW4p4BRX1B6wRt377J1&amp;data=02%7C01%7C%7C7e371b7944f04607855b08d806daaea8%7C84df9e7fe9f640afb435aaaaaaaaaaaa%7C1%7C0%7C637266883598454811&amp;sdata=GLPRS%2FMXdsdOHlOKYcKToGqHmCOaokivM0us1stUb%2B4%3D&amp;reserved=0" TargetMode="External"/><Relationship Id="rId17" Type="http://purl.oclc.org/ooxml/officeDocument/relationships/hyperlink" Target="https://eur05.safelinks.protection.outlook.com/?url=https%3A%2F%2Fhs-6721964.t.hubspotstarter-il.net%2Fe2t%2Ftc%2FVX9BZR2XfnG6W2Gcjgd7sPs_LW2VV8NG49NBLKN5XFYlt5kbT5V3Zsc37CgS0gW4q0Ytk1g8khFW3yXLjH3qJ0L_F99sn27bzpZW6mzL5K4hbBj0W4zlcmd4_B86JW6PjTx955KjxDTSsX44nMFBlW1PmpST5ph210N4TMY035GnBSW4Z2K_x1VmwCLW4V4-033JBSN5W72fDmw2cqDG-W8H28XR1r0_cYW3cstq94XTJc_W3QdM-Y3-8F4SW752Ln14QzSMLW5JCq0b3_hHFPW3HsKxN7mWrHSW19SwDf40_-kkVBmb_D2WYBNyW8qJ5YP3h1dhKW40jS_x3SQK7cW6kp31q5szBwrW8qhLdQ8Hy2MKW1nh5Y_8dnHVQW5C5p503qSjmBMS6Fw-X7MPRW74L0W82vt8HdW7Z8Cmg7QYY7dW3Jyx-q38zZ12W49FxWy7Xv6j7W3M83Xj5h5q9F36tF1&amp;data=02%7C01%7C%7C7e371b7944f04607855b08d806daaea8%7C84df9e7fe9f640afb435aaaaaaaaaaaa%7C1%7C0%7C637266883598474801&amp;sdata=21gHU%2BeE169QmdQoF95vZMs2N5KWiyf5q%2FtLSSyD4l8%3D&amp;reserved=0" TargetMode="External"/><Relationship Id="rId25" Type="http://purl.oclc.org/ooxml/officeDocument/relationships/hyperlink" Target="https://eur05.safelinks.protection.outlook.com/?url=https%3A%2F%2Fhs-6721964.t.hubspotstarter-il.net%2Fe2t%2Ftc%2FVX9BZR2XfnG6W2Gcjgd7sPs_LW2VV8NG49NBLKN5XFYlN5kbTpV3Zsc37CgV0zW4zhZHX79v4t6W7fvpqr76W_gZVHtCjw8h3MrPW7vL1bV6j3_JzW2m_p5G28fjk7W6jKF1j6ByhlfN9gFRj8QYbQCW20Tv6X6-8QTfW3P2GJj7F5YWFW3mLDd_1PCnWDW7jgqvQ8mJl6WN6PQdSzRNdxhW2JkmpV15ncTlW6Jx2c02jmFhzW6bgZdL7jVpYzW9l-PdM6Pz35vW7T7VqX53XWMJN8R95KDzSYB1W5vYlrs8F11x6W878xP55bD2RdW6NlQVF69qYv5W1DxhHX6GD3mVW6Fv4C07qvxYhW8tt2pB8nw2xFW5bBm4B62ffQqW4nBsJx1yfdwsW68SnJb3yFhJVW2TXswY89-9_vW1K82fv1q_yw6W6PDWmQ8Fy85GW3S3ymC8v2DxyW5gL8lP8T_V_kW676wQM4WZp2YW5pc4D-2fBs9635zZ1&amp;data=02%7C01%7C%7C7e371b7944f04607855b08d806daaea8%7C84df9e7fe9f640afb435aaaaaaaaaaaa%7C1%7C0%7C637266883598524771&amp;sdata=ZXzu1D%2FkQYZdTw%2BcbNnYut3ql3ToLvO6KaiOXMho%2BpU%3D&amp;reserved=0" TargetMode="External"/><Relationship Id="rId2" Type="http://purl.oclc.org/ooxml/officeDocument/relationships/styles" Target="styles.xml"/><Relationship Id="rId16" Type="http://purl.oclc.org/ooxml/officeDocument/relationships/hyperlink" Target="https://eur05.safelinks.protection.outlook.com/?url=https%3A%2F%2Fhs-6721964.t.hubspotstarter-il.net%2Fe2t%2Ftc%2FVX9BZR2XfnG6W2Gcjgd7sPs_LW2VV8NG49NBLKN5XFYmZ3lGnpV1-WJV7CgFLXN2t2dsmjNRbrN5QWYkQS1r41W4BnT0G4Fx_R2W1YXjvR3RbQvlW5hQMJX8_d0YsW61stJG5Mdb6-W14Xc1G6FFQtzW5Tpjlv7VJML2W2Pld4l8g0VsTW8QN60q1dQg9QW9109-M7RXX9zVjVMFL7YbCYLW6nk7338kCmtrW4_CTjD35dzPHN3NNVCh8hngvN4szJ1-_BD9YW4g2q8Q7nB-sYW2M7QSz4msYfRW1VrvFv5Xw-x3W4Jv0jg8ZK2ygW295k4j8Cb25zW8C8xVG72D9HTW5pQ6GP6D1bN5V9YGjW3-LQ4tN8x2b0G3f7XNW7mqMbq7878cH3b5C1&amp;data=02%7C01%7C%7C7e371b7944f04607855b08d806daaea8%7C84df9e7fe9f640afb435aaaaaaaaaaaa%7C1%7C0%7C637266883598474801&amp;sdata=OMjWMQFJ5NtgK8JhU4i1RPdYaNgXrFo1qTV4PMtPepQ%3D&amp;reserved=0" TargetMode="External"/><Relationship Id="rId20" Type="http://purl.oclc.org/ooxml/officeDocument/relationships/hyperlink" Target="https://eur05.safelinks.protection.outlook.com/?url=https%3A%2F%2Fhs-6721964.t.hubspotstarter-il.net%2Fe2t%2Ftc%2FVX9BZR2XfnG6W2Gcjgd7sPs_LW2VV8NG49NBLKN5XFYlt5kbT5V3Zsc37CgXY7VywHlk3pyKbTN4SnmmRfbTXtW5B9d916D58YkW75GB8c5__FpbW1WNp3-50cpwtVRClv98pqbSMW349HJx42JwGYW89hQC344w18wN2568CTSk-V2W8c0kNF3Nyjp9W9bxLzb4fQSt_W8Z2lr_6F6Z8MW1zGGPm64prPPW2D5xTb9fGK6-W7KZt8g7YWYWCW5Vr2qH3htNKbW8XYs4b1-zqPTW8_bBGw1Pc3PZW3td-qx8tYxBkW7x-6R-866dhqW57Bv8Q6SHvYGW4klxVR9fC0SNW4ZpLK96vMD9_W1zBtR61fFL7yN7lDLYYGYXL5W2gTxSc4CN1j6W79LS-x6qqy0GW5tX7JY5_5zWQN2JRhWsJt3lLW2WC4Cf6NTf3mW1k2mHZ6_02L3W1D4dfW6VjhCR39jh1&amp;data=02%7C01%7C%7C7e371b7944f04607855b08d806daaea8%7C84df9e7fe9f640afb435aaaaaaaaaaaa%7C1%7C0%7C637266883598494787&amp;sdata=YQtz%2BDOJlw5nJpEXPicG08fpeKIIIyjqDhGXyPe7Bj0%3D&amp;reserved=0" TargetMode="External"/><Relationship Id="rId29" Type="http://purl.oclc.org/ooxml/officeDocument/relationships/hyperlink" Target="https://eur05.safelinks.protection.outlook.com/?url=https%3A%2F%2Fhs-6721964.t.hubspotstarter-il.net%2Fe2t%2Ftc%2FVX9BZR2XfnG6W2Gcjgd7sPs_LW2VV8NG49NBLKN5XFYlt5kbT5V3Zsc37CgN12W6Cf6GS1y-fJzN3BQvCBmMQrXW3VLPFN61y1MgW1grT8j76Tr6TMSnYXLCgWTJW654gY08V2tJkN701Mlz4LDfcW7NvqGL3sywQpW4SYTKV14K1T-W4gDzpz1M5Q-qW65TtFx8C-z14VDjlD93Pqx94W8KHZy04nc_klW7QgN6N6FMp_qW62YC-g8DbscRW68Kx3d5-ZrnzW70LDq82mXFfgW5pJB2w5ZV0nwW5tzCmr6jMGmbN97MxZZlYxX5VQY9Zp5y_ykGW5j03_V6RWjV0VWHc0V4V9fqWW5nXnN82gvmCfVd4nSn6_hk2XW6yr8Cf8LqCq0W6XxfxG2tWxSVW5zb6XY4MJZ_MW5pNK9g8BNBFRW10cfhN8dXq-VN8T_cpJ2tCRJW7ZQysC29_F-931Z21&amp;data=02%7C01%7C%7C7e371b7944f04607855b08d806daaea8%7C84df9e7fe9f640afb435aaaaaaaaaaaa%7C1%7C0%7C637266883598544759&amp;sdata=s0aJhx8zloxiBPLvyw3Cle%2FCd3dTy2U7BFqks6M8%2B0I%3D&amp;reserved=0" TargetMode="External"/><Relationship Id="rId1" Type="http://purl.oclc.org/ooxml/officeDocument/relationships/numbering" Target="numbering.xml"/><Relationship Id="rId6" Type="http://purl.oclc.org/ooxml/officeDocument/relationships/hyperlink" Target="https://eur05.safelinks.protection.outlook.com/?url=https%3A%2F%2Fhs-6721964.t.hubspotstarter-il.net%2Fe2t%2Ftc%2FVX9BZR2XfnG6W2Gcjgd7sPs_LW2VV8NG49NBLKN5XFYnf3lGnJV1-WJV7CgWkKW3NK5gk87FgFmN2yG596LKCbgW2W7NPz7f3fkrW76hKpn7PHPZjW1g_38j9018rVW6bq99_5Zj9fyN3Qbh6fqtXlXW1wj_Tw86pKtVW23TPVC3gXy7TW8bJR4M1fHDcYW1ZqDk36bgHjCW6cfmM15v6NSFW5DfRMR3kY7ljW7tSr8F7FVTq4N8t9SkbV7wZ4W7FF_HH91lbz1W8tbP5V6pvBp5W8dXfvW3DhhcdW38bpqW7KRWndW783vWh5_tMWXW7Kv5dK8VqVgJW7j4hQQ2whZF2W8cjfsW1VPbFPN40J1JcgTnJ_W4tg8_R1nHyRTW9lJ5BT2K8c2rW7CMSYC3WVpWYW8-72vP7F3rbs3ksG1&amp;data=02%7C01%7C%7C7e371b7944f04607855b08d806daaea8%7C84df9e7fe9f640afb435aaaaaaaaaaaa%7C1%7C0%7C637266883598424829&amp;sdata=ofhvxTRnr1ZwIjtp7o3YYhryzay5XFvSr6C2xIztQR4%3D&amp;reserved=0" TargetMode="External"/><Relationship Id="rId11" Type="http://purl.oclc.org/ooxml/officeDocument/relationships/hyperlink" Target="https://eur05.safelinks.protection.outlook.com/?url=https%3A%2F%2Fhs-6721964.t.hubspotstarter-il.net%2Fe2t%2Ftc%2FVX9BZR2XfnG6W2Gcjgd7sPs_LW2VV8NG49NBLKN5XFYlt5kbT5V3Zsc37CgBz5W4zvdZ61w87C0W7zQ5hc7d3mRqW4-r_cG31YGSjW7wBChV8wScbdW15Th8Q72zfz3W7hH2B76dsl7tVmVm1t8lqMZpW4MrGDn2J_cJNW2KZNJL84hSFwMGlHFDtwnBQW5_2q_f6FpKcLW3C_Cfk6lspXlW5WKfmq68xZwGW6DlwYm1L3dQ_VxJm5h3zw4MWW2xBC2m4YJfrqW8vrxtN2rlcYfW46_53M2CfQ5hW3VmRCy50F7sXN14jWCBXSqs-W4L4QHZ1tjLQmW7W-2Bl6dsdy6W8wCSV54BHQNsN116PPlkDV_CVCjLZz7lKpDsW5W_1sZ7yLtQPW91f8Wn3BwHRMW45DgFC54rDlRVgMNGX32-BpbN6Nrhl79GfKMW5_pz2_3HXrqVW6dPSrm3VfGJk3htN1&amp;data=02%7C01%7C%7C7e371b7944f04607855b08d806daaea8%7C84df9e7fe9f640afb435aaaaaaaaaaaa%7C1%7C0%7C637266883598444816&amp;sdata=%2BufwAdvWo2zDqnWcCGjgAFCNhOmgixHDsl4%2FG4wwEjc%3D&amp;reserved=0" TargetMode="External"/><Relationship Id="rId24" Type="http://purl.oclc.org/ooxml/officeDocument/relationships/hyperlink" Target="https://eur05.safelinks.protection.outlook.com/?url=https%3A%2F%2Fhs-6721964.t.hubspotstarter-il.net%2Fe2t%2Ftc%2FVX9BZR2XfnG6W2Gcjgd7sPs_LW2VV8NG49NBLKN5XFYlt5kbT5V3Zsc37CgXYWW4sFq6295Fjf-W4R62941S0q0BW8W8ydb3ySvkHW5DqfKs1DrmX1W18xQlx2hZ8MVW6TL4Sd5TGCqvW9c73wg21g48gW34k3Fn5hXvBhMcKWYN13SSnW81sdJk1ZvJZJW3rpPCp6CC_V6W7tH6ss8pCYPwW8kFJDc6L99_BVl7Ypj3lnwCRW7x_TR54plC9VW1P1HPH3CSdTWMZPPT3zFcQWW10dJBH3d4RZLW2hWJlv99ZYsPW5rbw9N5ZkV2wN2vv_BJYbl3_N7gbdPDMHsH2W6v9Gd77hfK6KW27QDj36vVMxJVPK0Mf3yPtmjW7YWVHr6tVqFhW95qqx11W8cWxW4kkGNx22bdcYW4xB5Tg4wkrlTW1W-qt-5ScCsSW5-rL9Q2tqP1cW7gFd_-40Q4Fx3llr1&amp;data=02%7C01%7C%7C7e371b7944f04607855b08d806daaea8%7C84df9e7fe9f640afb435aaaaaaaaaaaa%7C1%7C0%7C637266883598514776&amp;sdata=%2BbGucLQs%2FpYmOe49Q9cM9F7yTM4JDPHK59ppHwt4n%2F8%3D&amp;reserved=0" TargetMode="External"/><Relationship Id="rId5" Type="http://purl.oclc.org/ooxml/officeDocument/relationships/hyperlink" Target="https://eur05.safelinks.protection.outlook.com/?url=https%3A%2F%2Fhs-6721964.t.hubspotstarter-il.net%2Fe2t%2Ftc%2FVX9BZR2XfnG6W2Gcjgd7sPs_LW2VV8NG49NBLKN5XFYmG3lGn5V1-WJV7CgKLGVBf5Nz9lsDN0W43VL3b1zL91_W2qz6373tdljgW6R544t6VDSmwVG2wb54Y9195W6r4sZ044839XW21PyT_2B_35hW6ldxsy6SqbSzN4KxTlnD0-vGW4ll23Y4ln2FyW24cvDh2J4tjRW84K3XM5QFb-jW6fKm7z6q8npWW60Cd8G1Vzy6SW4r8kBk4hbTP5W5sc5062b7gyGN7zQTscRhkDkW3-jmK-1cYdPjM_6r75D1xSyW8H_9lr3DHCYjVy_Lhz2Cnpz9W6Pl5Gg93f5nXN5mJRJSdn8CTN83vwswzc6nb3bJ41&amp;data=02%7C01%7C%7C7e371b7944f04607855b08d806daaea8%7C84df9e7fe9f640afb435aaaaaaaaaaaa%7C1%7C0%7C637266883598414832&amp;sdata=D%2BpfZmwfgygzzbHmQd5OWkUOo0wMpTNtWsOP4pfi6%2B4%3D&amp;reserved=0" TargetMode="External"/><Relationship Id="rId15" Type="http://purl.oclc.org/ooxml/officeDocument/relationships/hyperlink" Target="https://eur05.safelinks.protection.outlook.com/?url=https%3A%2F%2Fhs-6721964.t.hubspotstarter-il.net%2Fe2t%2Ftc%2FVX9BZR2XfnG6W2Gcjgd7sPs_LW2VV8NG49NBLKN5XFYnf3lGnJV1-WJV7CgJrnW2s7Z1b7f5F5QMlR72wh0tR5W2dXQsY4m9f1dN5cRJr6yM3l_W1STJY65PpxnnW7mSzvc82ZRSgW8Frb-R6lqYH_W8Xc3DH3Rwr54W6MmxF93KR3PrW4RQ9mg7w7j0QW1f86FP4C4n7FW6ZTdJZ8nk5pLN93FnKFLrR9WW99xH7F4619xJW6gmTz38HGf8VW8zK-9Y1hF11wW5bcbRM6Yxf7QN3PdmFbX_d0MW4pxJRX3j8nghW23MRbH8FrlS1W2jHKMs246sL1W5TRfGC13yGFnW846whw8PCghqW9fWdtX6sGzgTN35H6F1QpNX1W7VfpkC4m0zV_W3K4cyZ5WGw34W2JH-rD93ynBL32991&amp;data=02%7C01%7C%7C7e371b7944f04607855b08d806daaea8%7C84df9e7fe9f640afb435aaaaaaaaaaaa%7C1%7C0%7C637266883598464805&amp;sdata=hAXNXPn4ZthWL572kl7Zj1DPKRrGEsDTs3R%2BI8%2FmEE0%3D&amp;reserved=0" TargetMode="External"/><Relationship Id="rId23" Type="http://purl.oclc.org/ooxml/officeDocument/relationships/hyperlink" Target="https://eur05.safelinks.protection.outlook.com/?url=https%3A%2F%2Fhs-6721964.t.hubspotstarter-il.net%2Fe2t%2Ftc%2FVX9BZR2XfnG6W2Gcjgd7sPs_LW2VV8NG49NBLKN5XFYnf3lGnJV1-WJV7CgTgsW7tcGKL3wCKFvW15ZmDt5FDyyTW72RSLc4H47-qW22GJ5K6MBkLTW44hrCS5Zlv2gW73HMFZ447tkRMx3ZtXTg9SyW9lSqmR4bwMg2W4Fp14Y49ZLvqW4GBtBN8PPsT7W6wvynP550V10W2VWNmL9fYBryW6_wqN82r8gcBW4k1LgG11n4ksN3zxtHvmNQW3MKDQ4JPrNdMW5g22T33hQdPXN8_-74Kkwz-DW23NcgS37JXYfW7jKzS-3DLTZ9W6w4vcF8KvM5VVrfkgc1P_jrrW2g6c485jWZ8_W6wmZrW8kxcr0W7-K7vK6FKP0jW7qRSY82yHLrcW3RZSzQ2N-qVlW5STDtk8wvZhm38Dr1&amp;data=02%7C01%7C%7C7e371b7944f04607855b08d806daaea8%7C84df9e7fe9f640afb435aaaaaaaaaaaa%7C1%7C0%7C637266883598514776&amp;sdata=xy8IbJvhMYQv5JZ9xXBEw26bVOgcN4glnLlQvLWjRb8%3D&amp;reserved=0" TargetMode="External"/><Relationship Id="rId28" Type="http://purl.oclc.org/ooxml/officeDocument/relationships/hyperlink" Target="https://eur05.safelinks.protection.outlook.com/?url=https%3A%2F%2Fhs-6721964.t.hubspotstarter-il.net%2Fe2t%2Ftc%2FVX9BZR2XfnG6W2Gcjgd7sPs_LW2VV8NG49NBLKN5XFYmG3lGn5V1-WJV7CgXBQW6m3VK955dLZKW7BZwRH1vnrpVW3W8MJj72SNj3W164t--14-gXbW8-VzNV3NfM5cW2B5Mfc1Nf03QW4B95V72Rx5RMW3snPn16PCcjTN1Wsv9cSmn7WW3dVqWr65FKxRN5t14pXPcJQcW32s2yk37glwdW1SjFQk2m098dW4l8lrk6xVPLrMRx0Jp1yGQpW4837xW37XlwMW6v3V647Z6kQ-W9c0p1c2Sh5x9W8GR_S72pS29GW7_lKW-2Cq7PrW6DM6l29dSY6dW6_DhkT1h7hnsW2MhdBh7QLdYhW4p8qhm2yV7g_3pmj1&amp;data=02%7C01%7C%7C7e371b7944f04607855b08d806daaea8%7C84df9e7fe9f640afb435aaaaaaaaaaaa%7C1%7C0%7C637266883598534763&amp;sdata=Uuen00956CM6UQh3zkwc9UaErhSqSA4hHlmpvUlnPJU%3D&amp;reserved=0" TargetMode="External"/><Relationship Id="rId10" Type="http://purl.oclc.org/ooxml/officeDocument/relationships/hyperlink" Target="https://eur05.safelinks.protection.outlook.com/?url=https%3A%2F%2Fhs-6721964.t.hubspotstarter-il.net%2Fe2t%2Ftc%2FVX9BZR2XfnG6W2Gcjgd7sPs_LW2VV8NG49NBLKN5XFYmG3lGn5V1-WJV7Cg-vTW1vMJtg45Nx_6W7Yc2cn15CBtfVtRhlY6LF-LNW510Ydd5gwDh3W6J3DWP4L6Y7TW2RR4bC8_gY2TM9lkX4wnKz7W5l6KMN11dvXlW84GV9z4MRPXVVXT7dZ6M5VQzW3nZnPx5YB2XmW7rP4k75cZgWsN2Nz6vJqwfl6W3Ws2467J7kQxN7w1xLDF4cSWW9jQ2_C1Gbtj4W84GR1z7ddSXrW1_bbSN2mB2ZdN952DrPkhSxDW6FkjFw51TPXQN6NQCDyFpFdwW7ZxxWQ3nqM3sW8kKnPQ4nVNxzW7wPYW46bk7Dn3hXv1&amp;data=02%7C01%7C%7C7e371b7944f04607855b08d806daaea8%7C84df9e7fe9f640afb435aaaaaaaaaaaa%7C1%7C0%7C637266883598444816&amp;sdata=m%2Bs6jAWmBzFyifCoWzADuh29iqbJk90iGm73F4ZKB1A%3D&amp;reserved=0" TargetMode="External"/><Relationship Id="rId19" Type="http://purl.oclc.org/ooxml/officeDocument/relationships/hyperlink" Target="https://eur05.safelinks.protection.outlook.com/?url=https%3A%2F%2Fhs-6721964.t.hubspotstarter-il.net%2Fe2t%2Ftc%2FVX9BZR2XfnG6W2Gcjgd7sPs_LW2VV8NG49NBLKN5XFYlN5kbTpV3Zsc37CgDmkW79hx5W7q33McW6hvyQ43nwrYtW6jp09w1zHR2_W5blgGn77YcYCW391Dw75KV1v-W7zWNXN6SkxFnW96hd6b5nHBSSW2v8wYl94QCdTW8GYKQM5DjR3NW3YZgnJ4FcqjwW8kZ-NG8qq5sPW2zClb-1ny7_kW26KN692VW_QFW3LSh6_2CFVkYVqy_8y3WrwZVW5TRHs-1Wfpg6W6gtFks7zCC7tW58RL145c_8yCW54XDtR7HRQFHW8bfJxd419rZlW4DyJBC1c-wmXW1qZ9Tf5VkS5CW1MjXDW3DDLgpV90YkR6wCtmRN8Zfw768zRQ2Vl2jq46FtY-sMvw1yj8rZdLW2vW5vH79Fw7ZVZH9kX23w462W8qyF3z98t6TTW32J4Tl7rCvjmW266FW65-ykr4W8V7T3T7zpz7kW8M8ncZ7cQZFL2dq1&amp;data=02%7C01%7C%7C7e371b7944f04607855b08d806daaea8%7C84df9e7fe9f640afb435aaaaaaaaaaaa%7C1%7C0%7C637266883598484794&amp;sdata=oDvAo7tLXHPQUGMhI1e7G2qGbFKqNeSVaWHZjRKvlKs%3D&amp;reserved=0" TargetMode="External"/><Relationship Id="rId31" Type="http://purl.oclc.org/ooxml/officeDocument/relationships/theme" Target="theme/theme1.xml"/><Relationship Id="rId4" Type="http://purl.oclc.org/ooxml/officeDocument/relationships/webSettings" Target="webSettings.xml"/><Relationship Id="rId9" Type="http://purl.oclc.org/ooxml/officeDocument/relationships/hyperlink" Target="https://eur05.safelinks.protection.outlook.com/?url=https%3A%2F%2Fhs-6721964.t.hubspotstarter-il.net%2Fe2t%2Ftc%2FVX9BZR2XfnG6W2Gcjgd7sPs_LW2VV8NG49NBLKN5XFYlN5kbTpV3Zsc37CgGTJW6rYq5Q5GzLX1W1PbZbt1jcPTRV3c4cQ4JnTBJV5ZfSr8-R1z2VmKKBK7q2Cq2W26_-xn6YqNY6W5H6wt54-jwtCW1q6zcm1gPZPmW5DCQjJ19dDqqW6bxZMJ17rzmFW1b0pLY4wm620N3KTpyPDV-22W4slcBG4XVYpQW7gth-s7QX1QJW6MQwTs3gqKglW71Fbbn1PGfk6W1r0_J_4J76mwW597Cv62l5jtPW8TKTJK4V8xV1W40flCw8KKNwGW6mq2hV1bVVCwW2BJTm62RgY2gW6WrNP77_1b0NW4wrftV6-BMlyVj_7Jx8XjlQ8W5-v9fC4t8BZKW18YSyF2C7TNqV3z9rq42NNPQW6tdFFF2DWQQ5N3FKRLnv1m68W5BSNZL3fPVzGW2tR9mX3XQZ5qW8jg4n-8W6Qz4W72C4lB7KKWDx34kr1&amp;data=02%7C01%7C%7C7e371b7944f04607855b08d806daaea8%7C84df9e7fe9f640afb435aaaaaaaaaaaa%7C1%7C0%7C637266883598434822&amp;sdata=eOpqSf%2ByWO%2FW2%2FbydeuQqi9Flsc8oWfi3dHGZxbiK%2Fo%3D&amp;reserved=0" TargetMode="External"/><Relationship Id="rId14" Type="http://purl.oclc.org/ooxml/officeDocument/relationships/hyperlink" Target="https://eur05.safelinks.protection.outlook.com/?url=https%3A%2F%2Fhs-6721964.t.hubspotstarter-il.net%2Fe2t%2Ftc%2FVX9BZR2XfnG6W2Gcjgd7sPs_LW2VV8NG49NBLKN5XFYlN5kbTpV3Zsc37CgFGWMPYG2lV1VDsN2KzLHNt3TsKW4zV_572YVDWBW7gyY9S8F4lt4VwxTLV1kF27nV-8Bm67J-44MW5YDxyS3qFyJFW6DmW9c1n7jHjW7TkQ-V4m5BXyW92508b54j9W3W9k05nL59qCqLMBghLZcB99JW1tlRhf7Sh6nWW2T8Q1T4wY58NW5d9rtp7v-0nwW7ZkSr53LzyRfW2dZtZ_74H3XXW8MGSg83ZnbGHW64WMkq78-0qpW7bCYqY42tM57W9dXj_T3sY9sCW3tMT398tjQjlW5_jSrg5zGbWsMTCPgxkWpCzW88lP1z7MLf42W4nVG203GC4s-VdnVtB4ZS8C0W1GhqFC81ZnlSW6bfwS865g3svW4DNPJH2PnRYgW10-JZh4-FnWqW7gBVnS4dcN6WW4cT3jq8fxVcpW2B-pP73-jNhL3lp21&amp;data=02%7C01%7C%7C7e371b7944f04607855b08d806daaea8%7C84df9e7fe9f640afb435aaaaaaaaaaaa%7C1%7C0%7C637266883598464805&amp;sdata=%2BHzlbwR53%2F2xIJEEW%2BJRADL6x2zDDv1Z7MLoFpESMFw%3D&amp;reserved=0" TargetMode="External"/><Relationship Id="rId22" Type="http://purl.oclc.org/ooxml/officeDocument/relationships/hyperlink" Target="https://eur05.safelinks.protection.outlook.com/?url=https%3A%2F%2Fhs-6721964.t.hubspotstarter-il.net%2Fe2t%2Ftc%2FVX9BZR2XfnG6W2Gcjgd7sPs_LW2VV8NG49NBLKN5XFYlN5kbTpV3Zsc37CgVH3VBMVNV8m5Ds7W2TLF6889ZQKnW5z71Js2yxG6dW7xjc4B8-kG3ZW1SrvW06ckcZTN8X2JGZbX9NfW4dRPlz2kJC5kW3zdj004YnfWcW89d1nL6b9zB1W6gmRBl3nx0J2W8-8rpK1BJj17N13YHKtcx9q5W8LwX_F1tmqvbW2NhD-B41D5jdW2hVdBw685S3WW4rJPCj3qC4sZW1gQJ476f5QYPW2wC8qt6WdMFKW1qvb6x3cZ3pyN4yY9D9Vf6_0W2fRH2s7n5VrsW5PqKzY3C_xGqW1Cbqyd7kF0bRW823f_w5VnNWgVy06KL8HPKgYN5xDQsCyy_SsW961plw5-vrpNW4xFKzK5_TtkSW3TXcpn3vnj_DW96XQxW5ZlSwMW5F8Bq82B6THxW830_b82y9XxpW2WN0j57pJV44VvSW2v2JsKzx3nvp1&amp;data=02%7C01%7C%7C7e371b7944f04607855b08d806daaea8%7C84df9e7fe9f640afb435aaaaaaaaaaaa%7C1%7C0%7C637266883598504781&amp;sdata=jmMhLLGW7GQBxEFLyABddwnWubWK%2BkWinh8Ky5eaKxg%3D&amp;reserved=0" TargetMode="External"/><Relationship Id="rId27" Type="http://purl.oclc.org/ooxml/officeDocument/relationships/hyperlink" Target="https://eur05.safelinks.protection.outlook.com/?url=https%3A%2F%2Fhs-6721964.t.hubspotstarter-il.net%2Fe2t%2Ftc%2FVX9BZR2XfnG6W2Gcjgd7sPs_LW2VV8NG49NBLKN5XFYm35kbTJV3Zsc37Cg-54W7GSdFx5dLJS1W4-Jws91rdKlXW59mNQz5cl555W42wNSr4GsmxDW54b2l799qDVmW5PMRym5HG2dbW62p-Bd8xpvK8W1TNCVL50N9S8W9kCd9_1ZHBzDW7lD_H91HgtJsW7BK8VD35KJhnW1YRfSW5lPCSLW3tjBKx2-fBDBV_WcfN73Ty-xW2gVHgF99QTn6W2JbY3Z4Y-ZWcW5YY-sr525QkFW3rhkMB5l4sd3W2RnFdc6Djc4NW1x6KwX8p7xhwW6pgx6m4mHSjgW6JC3Dn8ZKg3ZW2pXjHX4rls1SW3v4Ln-1dZ2xsW50zrks2PX9s6W8BVr6x6W4Q6VV6ZkB54hyMltW3ypf4b859HKHN4_tCmk7kJmqW4Z6Ly88T6z4yVnvV502Bfhp_V-Qmsz2BxZNLW8WwNGQ1THCr5W5yKGRs82khT9W65v2Wg1FQtVCW7z4k-V206CD738161&amp;data=02%7C01%7C%7C7e371b7944f04607855b08d806daaea8%7C84df9e7fe9f640afb435aaaaaaaaaaaa%7C1%7C0%7C637266883598534763&amp;sdata=XqLCS%2Bg8YpKU95yGkfeC%2FxT96E6OTzWNnOoUQHNVdR8%3D&amp;reserved=0" TargetMode="External"/><Relationship Id="rId30" Type="http://purl.oclc.org/ooxml/officeDocument/relationships/fontTable" Target="fontTable.xml"/></Relationships>
</file>

<file path=word/theme/theme1.xml><?xml version="1.0" encoding="utf-8"?>
<a:theme xmlns:a="http://purl.oclc.org/ooxml/drawingml/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4</TotalTime>
  <Pages>6</Pages>
  <Words>5572</Words>
  <Characters>29534</Characters>
  <Application>Microsoft Office Word</Application>
  <DocSecurity>0</DocSecurity>
  <Lines>246</Lines>
  <Paragraphs>70</Paragraphs>
  <ScaleCrop>false</ScaleCrop>
  <Company/>
  <LinksUpToDate>false</LinksUpToDate>
  <CharactersWithSpaces>35036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dc:description/>
  <cp:lastModifiedBy>Seline Hansen</cp:lastModifiedBy>
  <cp:revision>2</cp:revision>
  <dcterms:created xsi:type="dcterms:W3CDTF">2020-06-02T17:54:00Z</dcterms:created>
  <dcterms:modified xsi:type="dcterms:W3CDTF">2020-06-02T17:54:00Z</dcterms:modified>
</cp:coreProperties>
</file>